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EBD" w:rsidRPr="004658B0" w:rsidRDefault="00C46FED" w:rsidP="00164EBD">
      <w:pPr>
        <w:pStyle w:val="2"/>
        <w:ind w:rightChars="-732" w:right="-1757" w:firstLineChars="202" w:firstLine="424"/>
      </w:pPr>
      <w:bookmarkStart w:id="0" w:name="_GoBack"/>
      <w:bookmarkEnd w:id="0"/>
      <w:r>
        <w:rPr>
          <w:rFonts w:ascii="標楷體" w:hAnsi="標楷體"/>
          <w:b w:val="0"/>
          <w:noProof/>
          <w:sz w:val="21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E0AAE" wp14:editId="691C5A60">
                <wp:simplePos x="0" y="0"/>
                <wp:positionH relativeFrom="column">
                  <wp:posOffset>5730844</wp:posOffset>
                </wp:positionH>
                <wp:positionV relativeFrom="paragraph">
                  <wp:posOffset>-340196</wp:posOffset>
                </wp:positionV>
                <wp:extent cx="850900" cy="370840"/>
                <wp:effectExtent l="23495" t="21590" r="20955" b="1714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3708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FED" w:rsidRDefault="00C46FED" w:rsidP="00C46FED">
                            <w:pPr>
                              <w:snapToGrid w:val="0"/>
                              <w:ind w:rightChars="-56" w:right="-134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391AC0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 w:rsidR="00D03C4F">
                              <w:rPr>
                                <w:rFonts w:ascii="標楷體" w:eastAsia="標楷體" w:hAnsi="標楷體"/>
                                <w:sz w:val="28"/>
                              </w:rPr>
                              <w:t>3</w:t>
                            </w:r>
                          </w:p>
                          <w:p w:rsidR="00C46FED" w:rsidRPr="00391AC0" w:rsidRDefault="00C46FED" w:rsidP="00C46FED">
                            <w:pPr>
                              <w:snapToGrid w:val="0"/>
                              <w:ind w:rightChars="-56" w:right="-134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E0AAE" id="矩形 1" o:spid="_x0000_s1026" style="position:absolute;left:0;text-align:left;margin-left:451.25pt;margin-top:-26.8pt;width:67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" strokeweight="2.25pt">
                <v:fill opacity="0"/>
                <v:textbox>
                  <w:txbxContent>
                    <w:p w:rsidR="00C46FED" w:rsidRDefault="00C46FED" w:rsidP="00C46FED">
                      <w:pPr>
                        <w:snapToGrid w:val="0"/>
                        <w:ind w:rightChars="-56" w:right="-134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391AC0"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 w:rsidR="00D03C4F">
                        <w:rPr>
                          <w:rFonts w:ascii="標楷體" w:eastAsia="標楷體" w:hAnsi="標楷體"/>
                          <w:sz w:val="28"/>
                        </w:rPr>
                        <w:t>3</w:t>
                      </w:r>
                    </w:p>
                    <w:p w:rsidR="00C46FED" w:rsidRPr="00391AC0" w:rsidRDefault="00C46FED" w:rsidP="00C46FED">
                      <w:pPr>
                        <w:snapToGrid w:val="0"/>
                        <w:ind w:rightChars="-56" w:right="-134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64EBD" w:rsidRPr="00F81057">
        <w:t>【表</w:t>
      </w:r>
      <w:r w:rsidR="00164EBD" w:rsidRPr="00F80136">
        <w:rPr>
          <w:rFonts w:hint="eastAsia"/>
        </w:rPr>
        <w:t>38</w:t>
      </w:r>
      <w:r w:rsidR="00164EBD" w:rsidRPr="00F81057">
        <w:t>】</w:t>
      </w:r>
      <w:r w:rsidR="00164EBD" w:rsidRPr="0074354A">
        <w:rPr>
          <w:rFonts w:hint="eastAsia"/>
        </w:rPr>
        <w:t>國立政治大學及教育行政與政策研究所碩士生研究室置物櫃申請</w:t>
      </w:r>
      <w:r w:rsidR="00164EBD">
        <w:rPr>
          <w:rFonts w:hint="eastAsia"/>
        </w:rPr>
        <w:t>表</w:t>
      </w:r>
    </w:p>
    <w:tbl>
      <w:tblPr>
        <w:tblpPr w:leftFromText="180" w:rightFromText="180" w:vertAnchor="text" w:horzAnchor="margin" w:tblpXSpec="center" w:tblpY="128"/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3245"/>
        <w:gridCol w:w="2735"/>
      </w:tblGrid>
      <w:tr w:rsidR="00164EBD" w:rsidRPr="001F7FCE" w:rsidTr="0067763E">
        <w:trPr>
          <w:trHeight w:val="1390"/>
        </w:trPr>
        <w:tc>
          <w:tcPr>
            <w:tcW w:w="9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64EBD" w:rsidRPr="001F7FCE" w:rsidRDefault="00164EBD" w:rsidP="00164EBD">
            <w:pPr>
              <w:spacing w:line="600" w:lineRule="exact"/>
              <w:ind w:left="113" w:right="-119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eastAsia="標楷體" w:hAnsi="標楷體"/>
                <w:bCs/>
                <w:color w:val="000000"/>
                <w:sz w:val="28"/>
              </w:rPr>
              <w:br w:type="page"/>
            </w:r>
            <w:r w:rsidRPr="001F7FCE">
              <w:rPr>
                <w:rFonts w:ascii="標楷體" w:eastAsia="標楷體" w:hAnsi="標楷體" w:hint="eastAsia"/>
                <w:b/>
                <w:sz w:val="32"/>
                <w:szCs w:val="32"/>
              </w:rPr>
              <w:t>國立政治大學教育學院碩士生研究室【教育行政與政策研究所】</w:t>
            </w:r>
          </w:p>
          <w:p w:rsidR="00164EBD" w:rsidRPr="001F7FCE" w:rsidRDefault="00164EBD" w:rsidP="00164EBD">
            <w:pPr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1F7FCE">
              <w:rPr>
                <w:rFonts w:ascii="標楷體" w:eastAsia="標楷體" w:hAnsi="標楷體" w:hint="eastAsia"/>
                <w:b/>
                <w:sz w:val="32"/>
                <w:szCs w:val="32"/>
              </w:rPr>
              <w:t>＿</w:t>
            </w:r>
            <w:proofErr w:type="gramEnd"/>
            <w:r w:rsidRPr="001F7FCE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＿＿學年度第＿＿學期  置物櫃申請表  </w:t>
            </w:r>
          </w:p>
        </w:tc>
      </w:tr>
      <w:tr w:rsidR="00164EBD" w:rsidRPr="001F7FCE" w:rsidTr="0067763E">
        <w:trPr>
          <w:trHeight w:hRule="exact" w:val="688"/>
        </w:trPr>
        <w:tc>
          <w:tcPr>
            <w:tcW w:w="336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164EBD" w:rsidRPr="001F7FCE" w:rsidRDefault="00164EBD" w:rsidP="00164EBD">
            <w:pPr>
              <w:ind w:left="144" w:right="130"/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F7FCE">
              <w:rPr>
                <w:rFonts w:ascii="標楷體" w:eastAsia="標楷體" w:hAnsi="標楷體" w:hint="eastAsia"/>
                <w:sz w:val="32"/>
                <w:szCs w:val="32"/>
              </w:rPr>
              <w:t>申請置物櫃編號</w:t>
            </w:r>
          </w:p>
        </w:tc>
        <w:tc>
          <w:tcPr>
            <w:tcW w:w="324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64EBD" w:rsidRPr="001F7FCE" w:rsidRDefault="00164EBD" w:rsidP="00164EBD">
            <w:pPr>
              <w:ind w:right="113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1F7FCE">
              <w:rPr>
                <w:rFonts w:ascii="標楷體" w:eastAsia="標楷體" w:hAnsi="標楷體" w:hint="eastAsia"/>
                <w:sz w:val="20"/>
                <w:szCs w:val="20"/>
              </w:rPr>
              <w:t>（由所辦填寫）</w:t>
            </w:r>
          </w:p>
        </w:tc>
        <w:tc>
          <w:tcPr>
            <w:tcW w:w="273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164EBD" w:rsidRPr="001F7FCE" w:rsidRDefault="00164EBD" w:rsidP="00164EBD">
            <w:pPr>
              <w:ind w:leftChars="34" w:left="82" w:right="113" w:firstLineChars="50" w:firstLine="160"/>
              <w:rPr>
                <w:rFonts w:ascii="標楷體" w:eastAsia="標楷體" w:hAnsi="標楷體"/>
                <w:sz w:val="32"/>
                <w:szCs w:val="32"/>
              </w:rPr>
            </w:pPr>
            <w:r w:rsidRPr="001F7FCE">
              <w:rPr>
                <w:rFonts w:ascii="標楷體" w:eastAsia="標楷體" w:hAnsi="標楷體" w:hint="eastAsia"/>
                <w:sz w:val="32"/>
                <w:szCs w:val="32"/>
              </w:rPr>
              <w:t>□ 未獲分配</w:t>
            </w:r>
          </w:p>
        </w:tc>
      </w:tr>
      <w:tr w:rsidR="00164EBD" w:rsidRPr="001F7FCE" w:rsidTr="0067763E">
        <w:trPr>
          <w:trHeight w:hRule="exact" w:val="688"/>
        </w:trPr>
        <w:tc>
          <w:tcPr>
            <w:tcW w:w="3369" w:type="dxa"/>
            <w:tcBorders>
              <w:left w:val="single" w:sz="18" w:space="0" w:color="auto"/>
            </w:tcBorders>
            <w:shd w:val="clear" w:color="auto" w:fill="auto"/>
          </w:tcPr>
          <w:p w:rsidR="00164EBD" w:rsidRPr="001F7FCE" w:rsidRDefault="00164EBD" w:rsidP="00164EBD">
            <w:pPr>
              <w:ind w:left="144" w:right="13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1F7FCE">
              <w:rPr>
                <w:rFonts w:ascii="標楷體" w:eastAsia="標楷體" w:hAnsi="標楷體" w:hint="eastAsia"/>
                <w:sz w:val="32"/>
                <w:szCs w:val="32"/>
              </w:rPr>
              <w:t>申請人姓名</w:t>
            </w:r>
          </w:p>
        </w:tc>
        <w:tc>
          <w:tcPr>
            <w:tcW w:w="598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64EBD" w:rsidRPr="001F7FCE" w:rsidRDefault="00164EBD" w:rsidP="00164EBD">
            <w:pPr>
              <w:ind w:right="113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64EBD" w:rsidRPr="001F7FCE" w:rsidTr="0067763E">
        <w:trPr>
          <w:trHeight w:hRule="exact" w:val="688"/>
        </w:trPr>
        <w:tc>
          <w:tcPr>
            <w:tcW w:w="3369" w:type="dxa"/>
            <w:tcBorders>
              <w:left w:val="single" w:sz="18" w:space="0" w:color="auto"/>
            </w:tcBorders>
            <w:shd w:val="clear" w:color="auto" w:fill="auto"/>
          </w:tcPr>
          <w:p w:rsidR="00164EBD" w:rsidRPr="001F7FCE" w:rsidRDefault="00164EBD" w:rsidP="00164EBD">
            <w:pPr>
              <w:ind w:leftChars="47" w:left="113" w:right="13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1F7FCE">
              <w:rPr>
                <w:rFonts w:ascii="標楷體" w:eastAsia="標楷體" w:hAnsi="標楷體" w:hint="eastAsia"/>
                <w:sz w:val="32"/>
                <w:szCs w:val="32"/>
              </w:rPr>
              <w:t>申請人學號</w:t>
            </w:r>
          </w:p>
        </w:tc>
        <w:tc>
          <w:tcPr>
            <w:tcW w:w="598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64EBD" w:rsidRPr="001F7FCE" w:rsidRDefault="00164EBD" w:rsidP="00164EBD">
            <w:pPr>
              <w:ind w:right="113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64EBD" w:rsidRPr="001F7FCE" w:rsidTr="0067763E">
        <w:trPr>
          <w:trHeight w:hRule="exact" w:val="688"/>
        </w:trPr>
        <w:tc>
          <w:tcPr>
            <w:tcW w:w="3369" w:type="dxa"/>
            <w:tcBorders>
              <w:left w:val="single" w:sz="18" w:space="0" w:color="auto"/>
            </w:tcBorders>
            <w:shd w:val="clear" w:color="auto" w:fill="auto"/>
          </w:tcPr>
          <w:p w:rsidR="00164EBD" w:rsidRPr="001F7FCE" w:rsidRDefault="00164EBD" w:rsidP="00164EBD">
            <w:pPr>
              <w:ind w:leftChars="47" w:left="113" w:right="13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1F7FCE">
              <w:rPr>
                <w:rFonts w:ascii="標楷體" w:eastAsia="標楷體" w:hAnsi="標楷體" w:hint="eastAsia"/>
                <w:sz w:val="32"/>
                <w:szCs w:val="32"/>
              </w:rPr>
              <w:t>申請人連絡電話</w:t>
            </w:r>
          </w:p>
        </w:tc>
        <w:tc>
          <w:tcPr>
            <w:tcW w:w="598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64EBD" w:rsidRPr="001F7FCE" w:rsidRDefault="00164EBD" w:rsidP="00164EBD">
            <w:pPr>
              <w:ind w:left="1693" w:right="113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64EBD" w:rsidRPr="001F7FCE" w:rsidTr="0067763E">
        <w:trPr>
          <w:trHeight w:hRule="exact" w:val="688"/>
        </w:trPr>
        <w:tc>
          <w:tcPr>
            <w:tcW w:w="336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64EBD" w:rsidRPr="001F7FCE" w:rsidRDefault="00164EBD" w:rsidP="00164EBD">
            <w:pPr>
              <w:ind w:leftChars="47" w:left="113" w:right="13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1F7FCE">
              <w:rPr>
                <w:rFonts w:ascii="標楷體" w:eastAsia="標楷體" w:hAnsi="標楷體" w:hint="eastAsia"/>
                <w:sz w:val="32"/>
                <w:szCs w:val="32"/>
              </w:rPr>
              <w:t>申請人E-Mail</w:t>
            </w:r>
          </w:p>
        </w:tc>
        <w:tc>
          <w:tcPr>
            <w:tcW w:w="5980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64EBD" w:rsidRPr="001F7FCE" w:rsidRDefault="00164EBD" w:rsidP="00164EBD">
            <w:pPr>
              <w:ind w:right="113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64EBD" w:rsidRPr="001F7FCE" w:rsidTr="0067763E">
        <w:trPr>
          <w:trHeight w:hRule="exact" w:val="688"/>
        </w:trPr>
        <w:tc>
          <w:tcPr>
            <w:tcW w:w="9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64EBD" w:rsidRPr="001F7FCE" w:rsidRDefault="00164EBD" w:rsidP="00164EBD">
            <w:pPr>
              <w:ind w:right="203" w:firstLineChars="50" w:firstLine="160"/>
              <w:rPr>
                <w:rFonts w:ascii="標楷體" w:eastAsia="標楷體" w:hAnsi="標楷體"/>
                <w:sz w:val="32"/>
                <w:szCs w:val="32"/>
              </w:rPr>
            </w:pPr>
            <w:r w:rsidRPr="001F7FCE">
              <w:rPr>
                <w:rFonts w:ascii="標楷體" w:eastAsia="標楷體" w:hAnsi="標楷體" w:hint="eastAsia"/>
                <w:sz w:val="32"/>
                <w:szCs w:val="32"/>
              </w:rPr>
              <w:t>所辦承辦人：                     民國    年    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日</w:t>
            </w:r>
            <w:r w:rsidRPr="001F7FCE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日日</w:t>
            </w:r>
          </w:p>
        </w:tc>
      </w:tr>
    </w:tbl>
    <w:p w:rsidR="00164EBD" w:rsidRDefault="00164EBD" w:rsidP="00164EBD">
      <w:pPr>
        <w:spacing w:line="400" w:lineRule="exact"/>
        <w:ind w:leftChars="-177" w:left="62" w:hangingChars="152" w:hanging="487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164EBD" w:rsidRPr="004B5C4E" w:rsidRDefault="00164EBD" w:rsidP="00164EBD">
      <w:pPr>
        <w:spacing w:line="400" w:lineRule="exact"/>
        <w:ind w:leftChars="117" w:left="707" w:hangingChars="152" w:hanging="426"/>
        <w:rPr>
          <w:rFonts w:ascii="標楷體" w:eastAsia="標楷體" w:hAnsi="標楷體"/>
          <w:b/>
          <w:sz w:val="28"/>
          <w:szCs w:val="28"/>
        </w:rPr>
      </w:pPr>
      <w:r w:rsidRPr="004B5C4E">
        <w:rPr>
          <w:rFonts w:ascii="標楷體" w:eastAsia="標楷體" w:hAnsi="標楷體" w:hint="eastAsia"/>
          <w:b/>
          <w:sz w:val="28"/>
          <w:szCs w:val="28"/>
        </w:rPr>
        <w:t>申請程序與注意事項：</w:t>
      </w:r>
    </w:p>
    <w:p w:rsidR="00164EBD" w:rsidRPr="004B5C4E" w:rsidRDefault="00164EBD" w:rsidP="00164EBD">
      <w:pPr>
        <w:spacing w:line="400" w:lineRule="exact"/>
        <w:ind w:leftChars="117" w:left="707" w:rightChars="-378" w:right="-907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</w:t>
      </w:r>
      <w:r w:rsidRPr="004B5C4E">
        <w:rPr>
          <w:rFonts w:ascii="標楷體" w:eastAsia="標楷體" w:hAnsi="標楷體" w:hint="eastAsia"/>
          <w:sz w:val="28"/>
          <w:szCs w:val="28"/>
        </w:rPr>
        <w:t>本所置物櫃共計12個，櫃號為：13～24號</w:t>
      </w:r>
      <w:r w:rsidRPr="005E44D2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5E44D2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5E44D2">
        <w:rPr>
          <w:rFonts w:ascii="標楷體" w:eastAsia="標楷體" w:hAnsi="標楷體" w:hint="eastAsia"/>
          <w:sz w:val="28"/>
          <w:szCs w:val="28"/>
        </w:rPr>
        <w:t>登記制</w:t>
      </w:r>
      <w:r>
        <w:rPr>
          <w:rFonts w:ascii="標楷體" w:eastAsia="標楷體" w:hAnsi="標楷體" w:hint="eastAsia"/>
          <w:sz w:val="28"/>
          <w:szCs w:val="28"/>
        </w:rPr>
        <w:t>，額滿為止</w:t>
      </w:r>
      <w:r w:rsidRPr="005E44D2">
        <w:rPr>
          <w:rFonts w:ascii="標楷體" w:eastAsia="標楷體" w:hAnsi="標楷體" w:hint="eastAsia"/>
          <w:sz w:val="28"/>
          <w:szCs w:val="28"/>
        </w:rPr>
        <w:t>。</w:t>
      </w:r>
    </w:p>
    <w:p w:rsidR="00164EBD" w:rsidRPr="004B5C4E" w:rsidRDefault="00164EBD" w:rsidP="00164EBD">
      <w:pPr>
        <w:spacing w:line="400" w:lineRule="exact"/>
        <w:ind w:leftChars="117" w:left="707" w:rightChars="-378" w:right="-907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</w:t>
      </w:r>
      <w:r w:rsidRPr="004B5C4E">
        <w:rPr>
          <w:rFonts w:ascii="標楷體" w:eastAsia="標楷體" w:hAnsi="標楷體" w:hint="eastAsia"/>
          <w:sz w:val="28"/>
          <w:szCs w:val="28"/>
        </w:rPr>
        <w:t>本所研究生</w:t>
      </w:r>
      <w:r>
        <w:rPr>
          <w:rFonts w:ascii="標楷體" w:eastAsia="標楷體" w:hAnsi="標楷體"/>
          <w:sz w:val="28"/>
          <w:szCs w:val="28"/>
        </w:rPr>
        <w:t>應</w:t>
      </w:r>
      <w:r w:rsidRPr="004B5C4E">
        <w:rPr>
          <w:rFonts w:ascii="標楷體" w:eastAsia="標楷體" w:hAnsi="標楷體" w:hint="eastAsia"/>
          <w:sz w:val="28"/>
          <w:szCs w:val="28"/>
        </w:rPr>
        <w:t>於所辦公告時間內，向所辦</w:t>
      </w:r>
      <w:r>
        <w:rPr>
          <w:rFonts w:ascii="標楷體" w:eastAsia="標楷體" w:hAnsi="標楷體"/>
          <w:sz w:val="28"/>
          <w:szCs w:val="28"/>
        </w:rPr>
        <w:t>公室</w:t>
      </w:r>
      <w:r w:rsidRPr="004B5C4E">
        <w:rPr>
          <w:rFonts w:ascii="標楷體" w:eastAsia="標楷體" w:hAnsi="標楷體" w:hint="eastAsia"/>
          <w:sz w:val="28"/>
          <w:szCs w:val="28"/>
        </w:rPr>
        <w:t>提出申請</w:t>
      </w:r>
      <w:r>
        <w:rPr>
          <w:rFonts w:ascii="標楷體" w:eastAsia="標楷體" w:hAnsi="標楷體"/>
          <w:sz w:val="28"/>
          <w:szCs w:val="28"/>
        </w:rPr>
        <w:t>，額滿為止</w:t>
      </w:r>
      <w:r w:rsidRPr="004B5C4E">
        <w:rPr>
          <w:rFonts w:ascii="標楷體" w:eastAsia="標楷體" w:hAnsi="標楷體" w:hint="eastAsia"/>
          <w:sz w:val="28"/>
          <w:szCs w:val="28"/>
        </w:rPr>
        <w:t>。</w:t>
      </w:r>
    </w:p>
    <w:p w:rsidR="00164EBD" w:rsidRPr="004B5C4E" w:rsidRDefault="00164EBD" w:rsidP="00164EBD">
      <w:pPr>
        <w:spacing w:line="400" w:lineRule="exact"/>
        <w:ind w:leftChars="117" w:left="707" w:rightChars="-378" w:right="-907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</w:t>
      </w:r>
      <w:r w:rsidRPr="004B5C4E">
        <w:rPr>
          <w:rFonts w:ascii="標楷體" w:eastAsia="標楷體" w:hAnsi="標楷體" w:hint="eastAsia"/>
          <w:sz w:val="28"/>
          <w:szCs w:val="28"/>
        </w:rPr>
        <w:t>如需換櫃，請自行協調後，回報所辦</w:t>
      </w:r>
      <w:r>
        <w:rPr>
          <w:rFonts w:ascii="標楷體" w:eastAsia="標楷體" w:hAnsi="標楷體"/>
          <w:sz w:val="28"/>
          <w:szCs w:val="28"/>
        </w:rPr>
        <w:t>，重新登記櫃號</w:t>
      </w:r>
      <w:r w:rsidRPr="004B5C4E">
        <w:rPr>
          <w:rFonts w:ascii="標楷體" w:eastAsia="標楷體" w:hAnsi="標楷體" w:hint="eastAsia"/>
          <w:sz w:val="28"/>
          <w:szCs w:val="28"/>
        </w:rPr>
        <w:t>。</w:t>
      </w:r>
    </w:p>
    <w:p w:rsidR="00164EBD" w:rsidRPr="004B5C4E" w:rsidRDefault="00164EBD" w:rsidP="00164EBD">
      <w:pPr>
        <w:spacing w:line="400" w:lineRule="exact"/>
        <w:ind w:leftChars="117" w:left="830" w:rightChars="-260" w:right="-624" w:hangingChars="196" w:hanging="54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</w:t>
      </w:r>
      <w:r w:rsidRPr="004B5C4E">
        <w:rPr>
          <w:rFonts w:ascii="標楷體" w:eastAsia="標楷體" w:hAnsi="標楷體" w:hint="eastAsia"/>
          <w:sz w:val="28"/>
          <w:szCs w:val="28"/>
        </w:rPr>
        <w:t>借用時間以一學</w:t>
      </w:r>
      <w:r>
        <w:rPr>
          <w:rFonts w:ascii="標楷體" w:eastAsia="標楷體" w:hAnsi="標楷體"/>
          <w:sz w:val="28"/>
          <w:szCs w:val="28"/>
        </w:rPr>
        <w:t>年</w:t>
      </w:r>
      <w:r w:rsidRPr="004B5C4E">
        <w:rPr>
          <w:rFonts w:ascii="標楷體" w:eastAsia="標楷體" w:hAnsi="標楷體" w:hint="eastAsia"/>
          <w:sz w:val="28"/>
          <w:szCs w:val="28"/>
        </w:rPr>
        <w:t>為單位</w:t>
      </w:r>
      <w:r>
        <w:rPr>
          <w:rFonts w:ascii="標楷體" w:eastAsia="標楷體" w:hAnsi="標楷體"/>
          <w:sz w:val="28"/>
          <w:szCs w:val="28"/>
        </w:rPr>
        <w:t>，</w:t>
      </w:r>
      <w:r w:rsidRPr="00164EBD">
        <w:rPr>
          <w:rFonts w:ascii="標楷體" w:eastAsia="標楷體" w:hAnsi="標楷體"/>
          <w:w w:val="80"/>
          <w:sz w:val="28"/>
          <w:szCs w:val="28"/>
        </w:rPr>
        <w:t>若於學期中畢業或</w:t>
      </w:r>
      <w:proofErr w:type="gramStart"/>
      <w:r w:rsidRPr="00164EBD">
        <w:rPr>
          <w:rFonts w:ascii="標楷體" w:eastAsia="標楷體" w:hAnsi="標楷體"/>
          <w:w w:val="80"/>
          <w:sz w:val="28"/>
          <w:szCs w:val="28"/>
        </w:rPr>
        <w:t>退櫃，</w:t>
      </w:r>
      <w:proofErr w:type="gramEnd"/>
      <w:r w:rsidRPr="00164EBD">
        <w:rPr>
          <w:rFonts w:ascii="標楷體" w:eastAsia="標楷體" w:hAnsi="標楷體"/>
          <w:w w:val="80"/>
          <w:sz w:val="28"/>
          <w:szCs w:val="28"/>
        </w:rPr>
        <w:t>應向所辦公室</w:t>
      </w:r>
      <w:proofErr w:type="gramStart"/>
      <w:r w:rsidRPr="00164EBD">
        <w:rPr>
          <w:rFonts w:ascii="標楷體" w:eastAsia="標楷體" w:hAnsi="標楷體"/>
          <w:w w:val="80"/>
          <w:sz w:val="28"/>
          <w:szCs w:val="28"/>
        </w:rPr>
        <w:t>辦理退櫃登</w:t>
      </w:r>
      <w:proofErr w:type="gramEnd"/>
      <w:r w:rsidRPr="00164EBD">
        <w:rPr>
          <w:rFonts w:ascii="標楷體" w:eastAsia="標楷體" w:hAnsi="標楷體"/>
          <w:w w:val="80"/>
          <w:sz w:val="28"/>
          <w:szCs w:val="28"/>
        </w:rPr>
        <w:t>記。</w:t>
      </w:r>
    </w:p>
    <w:p w:rsidR="00164EBD" w:rsidRDefault="00164EBD" w:rsidP="00164EBD">
      <w:pPr>
        <w:spacing w:line="400" w:lineRule="exact"/>
        <w:ind w:leftChars="117" w:left="707" w:rightChars="-378" w:right="-907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</w:t>
      </w:r>
      <w:r w:rsidRPr="004B5C4E">
        <w:rPr>
          <w:rFonts w:ascii="標楷體" w:eastAsia="標楷體" w:hAnsi="標楷體" w:hint="eastAsia"/>
          <w:sz w:val="28"/>
          <w:szCs w:val="28"/>
        </w:rPr>
        <w:t>本所於每</w:t>
      </w:r>
      <w:r>
        <w:rPr>
          <w:rFonts w:ascii="標楷體" w:eastAsia="標楷體" w:hAnsi="標楷體"/>
          <w:sz w:val="28"/>
          <w:szCs w:val="28"/>
        </w:rPr>
        <w:t>學年初</w:t>
      </w:r>
      <w:r w:rsidRPr="004B5C4E">
        <w:rPr>
          <w:rFonts w:ascii="標楷體" w:eastAsia="標楷體" w:hAnsi="標楷體" w:hint="eastAsia"/>
          <w:sz w:val="28"/>
          <w:szCs w:val="28"/>
        </w:rPr>
        <w:t>重新辦理申請作業，為利於置物櫃重新申請與分配，</w:t>
      </w:r>
    </w:p>
    <w:p w:rsidR="00164EBD" w:rsidRDefault="00164EBD" w:rsidP="0067763E">
      <w:pPr>
        <w:spacing w:line="400" w:lineRule="exact"/>
        <w:ind w:leftChars="294" w:left="706" w:rightChars="-378" w:right="-907" w:firstLineChars="52" w:firstLine="146"/>
        <w:rPr>
          <w:rFonts w:ascii="標楷體" w:eastAsia="標楷體" w:hAnsi="標楷體"/>
          <w:sz w:val="28"/>
          <w:szCs w:val="28"/>
        </w:rPr>
      </w:pPr>
      <w:r w:rsidRPr="004B5C4E">
        <w:rPr>
          <w:rFonts w:ascii="標楷體" w:eastAsia="標楷體" w:hAnsi="標楷體" w:hint="eastAsia"/>
          <w:sz w:val="28"/>
          <w:szCs w:val="28"/>
        </w:rPr>
        <w:t>請於</w:t>
      </w:r>
      <w:r>
        <w:rPr>
          <w:rFonts w:ascii="標楷體" w:eastAsia="標楷體" w:hAnsi="標楷體"/>
          <w:sz w:val="28"/>
          <w:szCs w:val="28"/>
        </w:rPr>
        <w:t>所辦</w:t>
      </w:r>
      <w:r w:rsidRPr="004B5C4E">
        <w:rPr>
          <w:rFonts w:ascii="標楷體" w:eastAsia="標楷體" w:hAnsi="標楷體" w:hint="eastAsia"/>
          <w:sz w:val="28"/>
          <w:szCs w:val="28"/>
        </w:rPr>
        <w:t>規定時間內，淨空置物櫃</w:t>
      </w:r>
      <w:r>
        <w:rPr>
          <w:rFonts w:ascii="標楷體" w:eastAsia="標楷體" w:hAnsi="標楷體" w:hint="eastAsia"/>
          <w:sz w:val="28"/>
          <w:szCs w:val="28"/>
        </w:rPr>
        <w:t>，以利後續作業</w:t>
      </w:r>
      <w:r w:rsidRPr="004B5C4E">
        <w:rPr>
          <w:rFonts w:ascii="標楷體" w:eastAsia="標楷體" w:hAnsi="標楷體" w:hint="eastAsia"/>
          <w:sz w:val="28"/>
          <w:szCs w:val="28"/>
        </w:rPr>
        <w:t>。</w:t>
      </w:r>
    </w:p>
    <w:p w:rsidR="00164EBD" w:rsidRDefault="00164EBD" w:rsidP="00164EBD">
      <w:pPr>
        <w:spacing w:line="400" w:lineRule="exact"/>
        <w:ind w:leftChars="117" w:left="707" w:rightChars="-378" w:right="-907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</w:t>
      </w:r>
      <w:r>
        <w:rPr>
          <w:rFonts w:ascii="標楷體" w:eastAsia="標楷體" w:hAnsi="標楷體" w:hint="eastAsia"/>
          <w:sz w:val="28"/>
          <w:szCs w:val="28"/>
        </w:rPr>
        <w:t>本所置物櫃序號如右：</w:t>
      </w:r>
    </w:p>
    <w:tbl>
      <w:tblPr>
        <w:tblW w:w="8885" w:type="dxa"/>
        <w:tblInd w:w="759" w:type="dxa"/>
        <w:tblBorders>
          <w:top w:val="single" w:sz="4" w:space="0" w:color="C0C0C0"/>
          <w:left w:val="single" w:sz="4" w:space="0" w:color="C0C0C0"/>
          <w:bottom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435"/>
        <w:gridCol w:w="2841"/>
        <w:gridCol w:w="577"/>
        <w:gridCol w:w="1053"/>
        <w:gridCol w:w="971"/>
        <w:gridCol w:w="1008"/>
      </w:tblGrid>
      <w:tr w:rsidR="00164EBD" w:rsidRPr="001F7FCE" w:rsidTr="00164EBD">
        <w:trPr>
          <w:gridBefore w:val="3"/>
          <w:wBefore w:w="5853" w:type="dxa"/>
          <w:trHeight w:val="737"/>
        </w:trPr>
        <w:tc>
          <w:tcPr>
            <w:tcW w:w="10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64EBD" w:rsidRPr="001F7FCE" w:rsidRDefault="00164EBD" w:rsidP="002624CC">
            <w:pPr>
              <w:spacing w:line="400" w:lineRule="exact"/>
              <w:ind w:leftChars="-3" w:left="-1" w:rightChars="-416" w:right="-998" w:hangingChars="2" w:hanging="6"/>
              <w:rPr>
                <w:rFonts w:ascii="Arial Black" w:eastAsia="DFPHaiBao Std W12" w:hAnsi="Arial Black"/>
                <w:sz w:val="28"/>
                <w:szCs w:val="28"/>
              </w:rPr>
            </w:pPr>
            <w:r w:rsidRPr="001F7FCE">
              <w:rPr>
                <w:rFonts w:ascii="Arial Black" w:eastAsia="DFPHaiBao Std W12" w:hAnsi="Arial Black"/>
                <w:sz w:val="28"/>
                <w:szCs w:val="28"/>
              </w:rPr>
              <w:t>21</w:t>
            </w:r>
          </w:p>
        </w:tc>
        <w:tc>
          <w:tcPr>
            <w:tcW w:w="9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64EBD" w:rsidRPr="001F7FCE" w:rsidRDefault="00164EBD" w:rsidP="002624CC">
            <w:pPr>
              <w:spacing w:line="400" w:lineRule="exact"/>
              <w:ind w:leftChars="-3" w:left="-1" w:rightChars="-416" w:right="-998" w:hangingChars="2" w:hanging="6"/>
              <w:rPr>
                <w:rFonts w:ascii="Arial Black" w:eastAsia="DFPHaiBao Std W12" w:hAnsi="Arial Black"/>
                <w:sz w:val="28"/>
                <w:szCs w:val="28"/>
              </w:rPr>
            </w:pPr>
            <w:r w:rsidRPr="001F7FCE">
              <w:rPr>
                <w:rFonts w:ascii="Arial Black" w:eastAsia="DFPHaiBao Std W12" w:hAnsi="Arial Black"/>
                <w:sz w:val="28"/>
                <w:szCs w:val="28"/>
              </w:rPr>
              <w:t>17</w:t>
            </w:r>
          </w:p>
        </w:tc>
        <w:tc>
          <w:tcPr>
            <w:tcW w:w="1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64EBD" w:rsidRPr="001F7FCE" w:rsidRDefault="00164EBD" w:rsidP="002624CC">
            <w:pPr>
              <w:spacing w:line="400" w:lineRule="exact"/>
              <w:ind w:leftChars="-3" w:left="-1" w:rightChars="-416" w:right="-998" w:hangingChars="2" w:hanging="6"/>
              <w:rPr>
                <w:rFonts w:ascii="Arial Black" w:eastAsia="DFPHaiBao Std W12" w:hAnsi="Arial Black"/>
                <w:sz w:val="28"/>
                <w:szCs w:val="28"/>
              </w:rPr>
            </w:pPr>
            <w:r w:rsidRPr="001F7FCE">
              <w:rPr>
                <w:rFonts w:ascii="Arial Black" w:eastAsia="DFPHaiBao Std W12" w:hAnsi="Arial Black"/>
                <w:sz w:val="28"/>
                <w:szCs w:val="28"/>
              </w:rPr>
              <w:t>13</w:t>
            </w:r>
          </w:p>
        </w:tc>
      </w:tr>
      <w:tr w:rsidR="00164EBD" w:rsidRPr="001F7FCE" w:rsidTr="00164EBD">
        <w:trPr>
          <w:gridBefore w:val="3"/>
          <w:wBefore w:w="5853" w:type="dxa"/>
          <w:trHeight w:val="737"/>
        </w:trPr>
        <w:tc>
          <w:tcPr>
            <w:tcW w:w="10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64EBD" w:rsidRPr="001F7FCE" w:rsidRDefault="00164EBD" w:rsidP="002624CC">
            <w:pPr>
              <w:spacing w:line="400" w:lineRule="exact"/>
              <w:ind w:leftChars="-3" w:left="-1" w:rightChars="-416" w:right="-998" w:hangingChars="2" w:hanging="6"/>
              <w:rPr>
                <w:rFonts w:ascii="Arial Black" w:eastAsia="DFPHaiBao Std W12" w:hAnsi="Arial Black"/>
                <w:sz w:val="28"/>
                <w:szCs w:val="28"/>
              </w:rPr>
            </w:pPr>
            <w:r w:rsidRPr="001F7FCE">
              <w:rPr>
                <w:rFonts w:ascii="Arial Black" w:eastAsia="DFPHaiBao Std W12" w:hAnsi="Arial Black"/>
                <w:sz w:val="28"/>
                <w:szCs w:val="28"/>
              </w:rPr>
              <w:t>22</w:t>
            </w:r>
          </w:p>
        </w:tc>
        <w:tc>
          <w:tcPr>
            <w:tcW w:w="9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64EBD" w:rsidRPr="001F7FCE" w:rsidRDefault="00164EBD" w:rsidP="002624CC">
            <w:pPr>
              <w:spacing w:line="400" w:lineRule="exact"/>
              <w:ind w:leftChars="-3" w:left="-1" w:rightChars="-416" w:right="-998" w:hangingChars="2" w:hanging="6"/>
              <w:rPr>
                <w:rFonts w:ascii="Arial Black" w:eastAsia="DFPHaiBao Std W12" w:hAnsi="Arial Black"/>
                <w:sz w:val="28"/>
                <w:szCs w:val="28"/>
              </w:rPr>
            </w:pPr>
            <w:r w:rsidRPr="001F7FCE">
              <w:rPr>
                <w:rFonts w:ascii="Arial Black" w:eastAsia="DFPHaiBao Std W12" w:hAnsi="Arial Black"/>
                <w:sz w:val="28"/>
                <w:szCs w:val="28"/>
              </w:rPr>
              <w:t>18</w:t>
            </w:r>
          </w:p>
        </w:tc>
        <w:tc>
          <w:tcPr>
            <w:tcW w:w="1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64EBD" w:rsidRPr="001F7FCE" w:rsidRDefault="00164EBD" w:rsidP="002624CC">
            <w:pPr>
              <w:spacing w:line="400" w:lineRule="exact"/>
              <w:ind w:leftChars="-3" w:left="-1" w:rightChars="-416" w:right="-998" w:hangingChars="2" w:hanging="6"/>
              <w:rPr>
                <w:rFonts w:ascii="Arial Black" w:eastAsia="DFPHaiBao Std W12" w:hAnsi="Arial Black"/>
                <w:sz w:val="28"/>
                <w:szCs w:val="28"/>
              </w:rPr>
            </w:pPr>
            <w:r w:rsidRPr="001F7FCE">
              <w:rPr>
                <w:rFonts w:ascii="Arial Black" w:eastAsia="DFPHaiBao Std W12" w:hAnsi="Arial Black"/>
                <w:sz w:val="28"/>
                <w:szCs w:val="28"/>
              </w:rPr>
              <w:t>14</w:t>
            </w:r>
          </w:p>
        </w:tc>
      </w:tr>
      <w:tr w:rsidR="00164EBD" w:rsidRPr="001F7FCE" w:rsidTr="00164EBD">
        <w:trPr>
          <w:gridBefore w:val="3"/>
          <w:wBefore w:w="5853" w:type="dxa"/>
          <w:trHeight w:val="737"/>
        </w:trPr>
        <w:tc>
          <w:tcPr>
            <w:tcW w:w="10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64EBD" w:rsidRPr="001F7FCE" w:rsidRDefault="00164EBD" w:rsidP="002624CC">
            <w:pPr>
              <w:spacing w:line="400" w:lineRule="exact"/>
              <w:ind w:leftChars="-3" w:left="-1" w:rightChars="-416" w:right="-998" w:hangingChars="2" w:hanging="6"/>
              <w:rPr>
                <w:rFonts w:ascii="Arial Black" w:eastAsia="DFPHaiBao Std W12" w:hAnsi="Arial Black"/>
                <w:sz w:val="28"/>
                <w:szCs w:val="28"/>
              </w:rPr>
            </w:pPr>
            <w:r w:rsidRPr="001F7FCE">
              <w:rPr>
                <w:rFonts w:ascii="Arial Black" w:eastAsia="DFPHaiBao Std W12" w:hAnsi="Arial Black"/>
                <w:sz w:val="28"/>
                <w:szCs w:val="28"/>
              </w:rPr>
              <w:t>23</w:t>
            </w:r>
          </w:p>
        </w:tc>
        <w:tc>
          <w:tcPr>
            <w:tcW w:w="9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64EBD" w:rsidRPr="001F7FCE" w:rsidRDefault="00164EBD" w:rsidP="002624CC">
            <w:pPr>
              <w:spacing w:line="400" w:lineRule="exact"/>
              <w:ind w:leftChars="-3" w:left="-1" w:rightChars="-416" w:right="-998" w:hangingChars="2" w:hanging="6"/>
              <w:rPr>
                <w:rFonts w:ascii="Arial Black" w:eastAsia="DFPHaiBao Std W12" w:hAnsi="Arial Black"/>
                <w:sz w:val="28"/>
                <w:szCs w:val="28"/>
              </w:rPr>
            </w:pPr>
            <w:r w:rsidRPr="001F7FCE">
              <w:rPr>
                <w:rFonts w:ascii="Arial Black" w:eastAsia="DFPHaiBao Std W12" w:hAnsi="Arial Black"/>
                <w:sz w:val="28"/>
                <w:szCs w:val="28"/>
              </w:rPr>
              <w:t>19</w:t>
            </w:r>
          </w:p>
        </w:tc>
        <w:tc>
          <w:tcPr>
            <w:tcW w:w="1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64EBD" w:rsidRPr="001F7FCE" w:rsidRDefault="00164EBD" w:rsidP="002624CC">
            <w:pPr>
              <w:spacing w:line="400" w:lineRule="exact"/>
              <w:ind w:leftChars="-3" w:left="-1" w:rightChars="-416" w:right="-998" w:hangingChars="2" w:hanging="6"/>
              <w:rPr>
                <w:rFonts w:ascii="Arial Black" w:eastAsia="DFPHaiBao Std W12" w:hAnsi="Arial Black"/>
                <w:sz w:val="28"/>
                <w:szCs w:val="28"/>
              </w:rPr>
            </w:pPr>
            <w:r w:rsidRPr="001F7FCE">
              <w:rPr>
                <w:rFonts w:ascii="Arial Black" w:eastAsia="DFPHaiBao Std W12" w:hAnsi="Arial Black"/>
                <w:sz w:val="28"/>
                <w:szCs w:val="28"/>
              </w:rPr>
              <w:t>15</w:t>
            </w:r>
          </w:p>
        </w:tc>
      </w:tr>
      <w:tr w:rsidR="00164EBD" w:rsidRPr="001F7FCE" w:rsidTr="00164EBD">
        <w:trPr>
          <w:gridBefore w:val="3"/>
          <w:wBefore w:w="5853" w:type="dxa"/>
          <w:trHeight w:val="737"/>
        </w:trPr>
        <w:tc>
          <w:tcPr>
            <w:tcW w:w="10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64EBD" w:rsidRPr="001F7FCE" w:rsidRDefault="00164EBD" w:rsidP="002624CC">
            <w:pPr>
              <w:spacing w:line="400" w:lineRule="exact"/>
              <w:ind w:leftChars="-3" w:left="-1" w:rightChars="-416" w:right="-998" w:hangingChars="2" w:hanging="6"/>
              <w:rPr>
                <w:rFonts w:ascii="Arial Black" w:eastAsia="DFPHaiBao Std W12" w:hAnsi="Arial Black"/>
                <w:sz w:val="28"/>
                <w:szCs w:val="28"/>
              </w:rPr>
            </w:pPr>
            <w:r w:rsidRPr="001F7FCE">
              <w:rPr>
                <w:rFonts w:ascii="Arial Black" w:eastAsia="DFPHaiBao Std W12" w:hAnsi="Arial Black"/>
                <w:sz w:val="28"/>
                <w:szCs w:val="28"/>
              </w:rPr>
              <w:t>24</w:t>
            </w:r>
          </w:p>
        </w:tc>
        <w:tc>
          <w:tcPr>
            <w:tcW w:w="9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64EBD" w:rsidRPr="001F7FCE" w:rsidRDefault="00164EBD" w:rsidP="002624CC">
            <w:pPr>
              <w:spacing w:line="400" w:lineRule="exact"/>
              <w:ind w:leftChars="-3" w:left="-1" w:rightChars="-416" w:right="-998" w:hangingChars="2" w:hanging="6"/>
              <w:rPr>
                <w:rFonts w:ascii="Arial Black" w:eastAsia="DFPHaiBao Std W12" w:hAnsi="Arial Black"/>
                <w:sz w:val="28"/>
                <w:szCs w:val="28"/>
              </w:rPr>
            </w:pPr>
            <w:r w:rsidRPr="001F7FCE">
              <w:rPr>
                <w:rFonts w:ascii="Arial Black" w:eastAsia="DFPHaiBao Std W12" w:hAnsi="Arial Black"/>
                <w:sz w:val="28"/>
                <w:szCs w:val="28"/>
              </w:rPr>
              <w:t>20</w:t>
            </w:r>
          </w:p>
        </w:tc>
        <w:tc>
          <w:tcPr>
            <w:tcW w:w="1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64EBD" w:rsidRPr="001F7FCE" w:rsidRDefault="00164EBD" w:rsidP="002624CC">
            <w:pPr>
              <w:spacing w:line="400" w:lineRule="exact"/>
              <w:ind w:leftChars="-3" w:left="-1" w:rightChars="-416" w:right="-998" w:hangingChars="2" w:hanging="6"/>
              <w:rPr>
                <w:rFonts w:ascii="Arial Black" w:eastAsia="DFPHaiBao Std W12" w:hAnsi="Arial Black"/>
                <w:sz w:val="28"/>
                <w:szCs w:val="28"/>
              </w:rPr>
            </w:pPr>
            <w:r w:rsidRPr="001F7FCE">
              <w:rPr>
                <w:rFonts w:ascii="Arial Black" w:eastAsia="DFPHaiBao Std W12" w:hAnsi="Arial Black"/>
                <w:sz w:val="28"/>
                <w:szCs w:val="28"/>
              </w:rPr>
              <w:t>16</w:t>
            </w:r>
          </w:p>
        </w:tc>
      </w:tr>
      <w:tr w:rsidR="00164EBD" w:rsidRPr="001F7FCE" w:rsidTr="00764B86">
        <w:trPr>
          <w:gridBefore w:val="2"/>
          <w:wBefore w:w="5276" w:type="dxa"/>
          <w:trHeight w:val="209"/>
        </w:trPr>
        <w:tc>
          <w:tcPr>
            <w:tcW w:w="3609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:rsidR="00164EBD" w:rsidRPr="001F7FCE" w:rsidRDefault="00164EBD" w:rsidP="002624CC">
            <w:pPr>
              <w:spacing w:line="400" w:lineRule="exact"/>
              <w:rPr>
                <w:rFonts w:ascii="Arial Black" w:eastAsia="DFPHaiBao Std W12" w:hAnsi="Arial Black"/>
                <w:sz w:val="28"/>
                <w:szCs w:val="28"/>
              </w:rPr>
            </w:pPr>
          </w:p>
        </w:tc>
      </w:tr>
      <w:tr w:rsidR="00164EBD" w:rsidRPr="001F7FCE" w:rsidTr="00164E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24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164EBD" w:rsidRPr="001F7FCE" w:rsidRDefault="00164EBD" w:rsidP="002624C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7FCE">
              <w:rPr>
                <w:rFonts w:ascii="標楷體" w:eastAsia="標楷體" w:hAnsi="標楷體" w:hint="eastAsia"/>
                <w:sz w:val="28"/>
                <w:szCs w:val="28"/>
              </w:rPr>
              <w:t>置</w:t>
            </w:r>
            <w:proofErr w:type="gramStart"/>
            <w:r w:rsidRPr="001F7FCE">
              <w:rPr>
                <w:rFonts w:ascii="標楷體" w:eastAsia="標楷體" w:hAnsi="標楷體" w:hint="eastAsia"/>
                <w:sz w:val="28"/>
                <w:szCs w:val="28"/>
              </w:rPr>
              <w:t>物櫃淨空</w:t>
            </w:r>
            <w:proofErr w:type="gramEnd"/>
            <w:r w:rsidRPr="001F7FCE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841" w:type="dxa"/>
            <w:tcBorders>
              <w:top w:val="thinThickSmallGap" w:sz="24" w:space="0" w:color="auto"/>
              <w:bottom w:val="thinThickSmallGap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64EBD" w:rsidRPr="001F7FCE" w:rsidRDefault="00164EBD" w:rsidP="002624C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7FCE">
              <w:rPr>
                <w:rFonts w:ascii="標楷體" w:eastAsia="標楷體" w:hAnsi="標楷體" w:hint="eastAsia"/>
                <w:sz w:val="28"/>
                <w:szCs w:val="28"/>
              </w:rPr>
              <w:t xml:space="preserve">   年 </w:t>
            </w:r>
            <w:r w:rsidRPr="001F7FCE">
              <w:rPr>
                <w:rFonts w:ascii="標楷體" w:eastAsia="標楷體" w:hAnsi="標楷體"/>
                <w:sz w:val="28"/>
                <w:szCs w:val="28"/>
              </w:rPr>
              <w:t xml:space="preserve"> 8 </w:t>
            </w:r>
            <w:r w:rsidRPr="001F7FCE">
              <w:rPr>
                <w:rFonts w:ascii="標楷體" w:eastAsia="標楷體" w:hAnsi="標楷體" w:hint="eastAsia"/>
                <w:sz w:val="28"/>
                <w:szCs w:val="28"/>
              </w:rPr>
              <w:t>月 31</w:t>
            </w:r>
            <w:r w:rsidRPr="001F7FC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F7FC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630" w:type="dxa"/>
            <w:gridSpan w:val="2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164EBD" w:rsidRPr="001F7FCE" w:rsidRDefault="00164EBD" w:rsidP="002624C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7FCE">
              <w:rPr>
                <w:rFonts w:ascii="標楷體" w:eastAsia="標楷體" w:hAnsi="標楷體" w:hint="eastAsia"/>
                <w:sz w:val="28"/>
                <w:szCs w:val="28"/>
              </w:rPr>
              <w:t>所辦承辦人</w:t>
            </w:r>
          </w:p>
        </w:tc>
        <w:tc>
          <w:tcPr>
            <w:tcW w:w="1979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64EBD" w:rsidRPr="001F7FCE" w:rsidRDefault="00164EBD" w:rsidP="002624C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64EBD" w:rsidRPr="00086998" w:rsidRDefault="00164EBD" w:rsidP="00164EBD">
      <w:pPr>
        <w:rPr>
          <w:rFonts w:ascii="標楷體" w:eastAsia="標楷體" w:hAnsi="標楷體"/>
          <w:sz w:val="18"/>
          <w:szCs w:val="20"/>
        </w:rPr>
      </w:pPr>
    </w:p>
    <w:p w:rsidR="00164EBD" w:rsidRDefault="00164EBD" w:rsidP="00164EBD">
      <w:pPr>
        <w:tabs>
          <w:tab w:val="center" w:pos="4607"/>
        </w:tabs>
        <w:ind w:leftChars="171" w:left="992" w:rightChars="-177" w:right="-425" w:hangingChars="182" w:hanging="582"/>
        <w:rPr>
          <w:rFonts w:ascii="華康魏碑體" w:eastAsia="華康魏碑體"/>
          <w:sz w:val="32"/>
        </w:rPr>
      </w:pPr>
      <w:r w:rsidRPr="00164EBD">
        <w:rPr>
          <w:rFonts w:eastAsia="華康魏碑體"/>
          <w:sz w:val="32"/>
        </w:rPr>
        <w:lastRenderedPageBreak/>
        <w:t>【</w:t>
      </w:r>
      <w:r w:rsidRPr="00164EBD">
        <w:rPr>
          <w:rFonts w:eastAsia="標楷體"/>
          <w:b/>
          <w:bCs/>
          <w:color w:val="000000"/>
          <w:sz w:val="32"/>
          <w:szCs w:val="28"/>
        </w:rPr>
        <w:t>表</w:t>
      </w:r>
      <w:r w:rsidRPr="00164EBD">
        <w:rPr>
          <w:rFonts w:eastAsia="標楷體"/>
          <w:b/>
          <w:bCs/>
          <w:color w:val="000000"/>
          <w:sz w:val="32"/>
          <w:szCs w:val="28"/>
        </w:rPr>
        <w:t>39</w:t>
      </w:r>
      <w:r w:rsidRPr="00164EBD">
        <w:rPr>
          <w:rFonts w:eastAsia="華康魏碑體"/>
          <w:sz w:val="32"/>
        </w:rPr>
        <w:t>】</w:t>
      </w:r>
      <w:r>
        <w:rPr>
          <w:rFonts w:ascii="華康魏碑體" w:eastAsia="華康魏碑體" w:hint="eastAsia"/>
          <w:sz w:val="32"/>
        </w:rPr>
        <w:t>(助教登錄版)</w:t>
      </w:r>
    </w:p>
    <w:p w:rsidR="00D32263" w:rsidRPr="004658B0" w:rsidRDefault="00D32263" w:rsidP="00164EBD">
      <w:pPr>
        <w:tabs>
          <w:tab w:val="center" w:pos="4607"/>
        </w:tabs>
        <w:ind w:leftChars="171" w:left="993" w:rightChars="-177" w:right="-425" w:hangingChars="182" w:hanging="583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D32263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國立政治大學及教育行政與政策研究所碩士生研究室置物櫃申請表</w:t>
      </w:r>
    </w:p>
    <w:tbl>
      <w:tblPr>
        <w:tblW w:w="985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285"/>
        <w:gridCol w:w="3285"/>
        <w:gridCol w:w="3285"/>
      </w:tblGrid>
      <w:tr w:rsidR="00D32263" w:rsidRPr="00106577" w:rsidTr="00D32263">
        <w:trPr>
          <w:trHeight w:val="434"/>
          <w:jc w:val="center"/>
        </w:trPr>
        <w:tc>
          <w:tcPr>
            <w:tcW w:w="328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D32263" w:rsidRPr="00106577" w:rsidRDefault="00D32263" w:rsidP="00D15AEE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106577">
              <w:rPr>
                <w:rFonts w:ascii="標楷體" w:eastAsia="標楷體" w:hAnsi="標楷體"/>
                <w:sz w:val="32"/>
                <w:szCs w:val="32"/>
              </w:rPr>
              <w:br w:type="page"/>
            </w: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第三排</w:t>
            </w:r>
          </w:p>
        </w:tc>
        <w:tc>
          <w:tcPr>
            <w:tcW w:w="328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D32263" w:rsidRPr="00106577" w:rsidRDefault="00D32263" w:rsidP="00D15AEE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第二排</w:t>
            </w:r>
          </w:p>
        </w:tc>
        <w:tc>
          <w:tcPr>
            <w:tcW w:w="328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D32263" w:rsidRPr="00106577" w:rsidRDefault="00D32263" w:rsidP="00D15AEE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第一排</w:t>
            </w:r>
          </w:p>
        </w:tc>
      </w:tr>
      <w:tr w:rsidR="00D32263" w:rsidRPr="00106577" w:rsidTr="00D32263">
        <w:trPr>
          <w:trHeight w:val="397"/>
          <w:jc w:val="center"/>
        </w:trPr>
        <w:tc>
          <w:tcPr>
            <w:tcW w:w="3285" w:type="dxa"/>
            <w:tcBorders>
              <w:top w:val="single" w:sz="12" w:space="0" w:color="auto"/>
              <w:left w:val="single" w:sz="18" w:space="0" w:color="auto"/>
              <w:bottom w:val="dotted" w:sz="4" w:space="0" w:color="BFBFBF"/>
              <w:right w:val="single" w:sz="12" w:space="0" w:color="auto"/>
            </w:tcBorders>
            <w:vAlign w:val="center"/>
          </w:tcPr>
          <w:p w:rsidR="00D32263" w:rsidRPr="00106577" w:rsidRDefault="00D32263" w:rsidP="009F7260">
            <w:pPr>
              <w:spacing w:line="400" w:lineRule="exact"/>
              <w:jc w:val="center"/>
              <w:rPr>
                <w:kern w:val="0"/>
                <w:sz w:val="20"/>
              </w:rPr>
            </w:pPr>
            <w:r w:rsidRPr="00106577">
              <w:rPr>
                <w:rFonts w:ascii="Arial Black" w:eastAsia="DFPHaiBao Std W12" w:hAnsi="Arial Black"/>
                <w:kern w:val="0"/>
                <w:sz w:val="28"/>
                <w:szCs w:val="28"/>
              </w:rPr>
              <w:t>21</w:t>
            </w:r>
          </w:p>
        </w:tc>
        <w:tc>
          <w:tcPr>
            <w:tcW w:w="3285" w:type="dxa"/>
            <w:tcBorders>
              <w:top w:val="single" w:sz="12" w:space="0" w:color="auto"/>
              <w:left w:val="single" w:sz="12" w:space="0" w:color="auto"/>
              <w:bottom w:val="dotted" w:sz="4" w:space="0" w:color="BFBFBF"/>
              <w:right w:val="single" w:sz="12" w:space="0" w:color="auto"/>
            </w:tcBorders>
            <w:vAlign w:val="center"/>
          </w:tcPr>
          <w:p w:rsidR="00D32263" w:rsidRPr="00106577" w:rsidRDefault="00D32263" w:rsidP="009F7260">
            <w:pPr>
              <w:spacing w:line="400" w:lineRule="exact"/>
              <w:jc w:val="center"/>
              <w:rPr>
                <w:rFonts w:ascii="Arial Black" w:hAnsi="Arial Black"/>
                <w:kern w:val="0"/>
                <w:sz w:val="28"/>
                <w:szCs w:val="28"/>
              </w:rPr>
            </w:pPr>
            <w:r w:rsidRPr="00106577">
              <w:rPr>
                <w:rFonts w:ascii="Arial Black" w:eastAsia="DFPHaiBao Std W12" w:hAnsi="Arial Black"/>
                <w:kern w:val="0"/>
                <w:sz w:val="28"/>
                <w:szCs w:val="28"/>
              </w:rPr>
              <w:t>1</w:t>
            </w:r>
            <w:r w:rsidRPr="00106577">
              <w:rPr>
                <w:rFonts w:ascii="Arial Black" w:hAnsi="Arial Black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285" w:type="dxa"/>
            <w:tcBorders>
              <w:top w:val="single" w:sz="12" w:space="0" w:color="auto"/>
              <w:left w:val="single" w:sz="12" w:space="0" w:color="auto"/>
              <w:bottom w:val="dotted" w:sz="4" w:space="0" w:color="BFBFBF"/>
              <w:right w:val="single" w:sz="18" w:space="0" w:color="auto"/>
            </w:tcBorders>
            <w:vAlign w:val="center"/>
          </w:tcPr>
          <w:p w:rsidR="00D32263" w:rsidRPr="00106577" w:rsidRDefault="00D32263" w:rsidP="009F7260">
            <w:pPr>
              <w:spacing w:line="400" w:lineRule="exact"/>
              <w:jc w:val="center"/>
              <w:rPr>
                <w:rFonts w:ascii="Arial Black" w:hAnsi="Arial Black"/>
                <w:kern w:val="0"/>
                <w:sz w:val="28"/>
                <w:szCs w:val="28"/>
              </w:rPr>
            </w:pPr>
            <w:r w:rsidRPr="00106577">
              <w:rPr>
                <w:rFonts w:ascii="Arial Black" w:eastAsia="DFPHaiBao Std W12" w:hAnsi="Arial Black"/>
                <w:kern w:val="0"/>
                <w:sz w:val="28"/>
                <w:szCs w:val="28"/>
              </w:rPr>
              <w:t>13</w:t>
            </w:r>
          </w:p>
        </w:tc>
      </w:tr>
      <w:tr w:rsidR="00D32263" w:rsidRPr="00106577" w:rsidTr="00D32263">
        <w:trPr>
          <w:trHeight w:val="1479"/>
          <w:jc w:val="center"/>
        </w:trPr>
        <w:tc>
          <w:tcPr>
            <w:tcW w:w="3285" w:type="dxa"/>
            <w:tcBorders>
              <w:top w:val="dotted" w:sz="4" w:space="0" w:color="BFBFBF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D32263" w:rsidRPr="00106577" w:rsidRDefault="00D32263" w:rsidP="009F7260">
            <w:pPr>
              <w:spacing w:line="520" w:lineRule="exact"/>
              <w:rPr>
                <w:rFonts w:ascii="標楷體" w:eastAsia="標楷體" w:hAnsi="標楷體"/>
                <w:kern w:val="0"/>
              </w:rPr>
            </w:pPr>
            <w:r w:rsidRPr="00106577">
              <w:rPr>
                <w:rFonts w:ascii="標楷體" w:eastAsia="標楷體" w:hAnsi="標楷體" w:hint="eastAsia"/>
                <w:kern w:val="0"/>
              </w:rPr>
              <w:t>學  號：</w:t>
            </w:r>
          </w:p>
          <w:p w:rsidR="00D32263" w:rsidRPr="00106577" w:rsidRDefault="00D32263" w:rsidP="009F7260">
            <w:pPr>
              <w:spacing w:line="520" w:lineRule="exact"/>
              <w:rPr>
                <w:rFonts w:ascii="標楷體" w:eastAsia="標楷體" w:hAnsi="標楷體"/>
                <w:kern w:val="0"/>
              </w:rPr>
            </w:pPr>
            <w:r w:rsidRPr="00106577">
              <w:rPr>
                <w:rFonts w:ascii="標楷體" w:eastAsia="標楷體" w:hAnsi="標楷體" w:hint="eastAsia"/>
                <w:kern w:val="0"/>
              </w:rPr>
              <w:t>姓  名：</w:t>
            </w:r>
          </w:p>
          <w:p w:rsidR="00D32263" w:rsidRPr="00106577" w:rsidRDefault="00D32263" w:rsidP="009F7260">
            <w:pPr>
              <w:spacing w:line="400" w:lineRule="exact"/>
              <w:rPr>
                <w:kern w:val="0"/>
                <w:sz w:val="20"/>
              </w:rPr>
            </w:pPr>
            <w:r w:rsidRPr="0010657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淨空日期：</w:t>
            </w:r>
          </w:p>
        </w:tc>
        <w:tc>
          <w:tcPr>
            <w:tcW w:w="3285" w:type="dxa"/>
            <w:tcBorders>
              <w:top w:val="dotted" w:sz="4" w:space="0" w:color="BFBFBF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2263" w:rsidRPr="00106577" w:rsidRDefault="00D32263" w:rsidP="009F7260">
            <w:pPr>
              <w:spacing w:line="520" w:lineRule="exact"/>
              <w:rPr>
                <w:rFonts w:ascii="標楷體" w:eastAsia="標楷體" w:hAnsi="標楷體"/>
                <w:kern w:val="0"/>
              </w:rPr>
            </w:pPr>
            <w:r w:rsidRPr="00106577">
              <w:rPr>
                <w:rFonts w:ascii="標楷體" w:eastAsia="標楷體" w:hAnsi="標楷體" w:hint="eastAsia"/>
                <w:kern w:val="0"/>
              </w:rPr>
              <w:t>學  號：</w:t>
            </w:r>
          </w:p>
          <w:p w:rsidR="00D32263" w:rsidRPr="00106577" w:rsidRDefault="00D32263" w:rsidP="009F7260">
            <w:pPr>
              <w:spacing w:line="520" w:lineRule="exact"/>
              <w:rPr>
                <w:rFonts w:ascii="標楷體" w:eastAsia="標楷體" w:hAnsi="標楷體"/>
                <w:kern w:val="0"/>
              </w:rPr>
            </w:pPr>
            <w:r w:rsidRPr="00106577">
              <w:rPr>
                <w:rFonts w:ascii="標楷體" w:eastAsia="標楷體" w:hAnsi="標楷體" w:hint="eastAsia"/>
                <w:kern w:val="0"/>
              </w:rPr>
              <w:t>姓  名：</w:t>
            </w:r>
          </w:p>
          <w:p w:rsidR="00D32263" w:rsidRPr="00106577" w:rsidRDefault="00D32263" w:rsidP="009F7260">
            <w:pPr>
              <w:spacing w:line="400" w:lineRule="exact"/>
              <w:rPr>
                <w:rFonts w:ascii="Arial Black" w:eastAsia="DFPHaiBao Std W12" w:hAnsi="Arial Black"/>
                <w:kern w:val="0"/>
                <w:sz w:val="28"/>
                <w:szCs w:val="28"/>
              </w:rPr>
            </w:pPr>
            <w:r w:rsidRPr="0010657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淨空日期：</w:t>
            </w:r>
          </w:p>
        </w:tc>
        <w:tc>
          <w:tcPr>
            <w:tcW w:w="3285" w:type="dxa"/>
            <w:tcBorders>
              <w:top w:val="dotted" w:sz="4" w:space="0" w:color="BFBFBF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D32263" w:rsidRPr="00106577" w:rsidRDefault="00D32263" w:rsidP="009F7260">
            <w:pPr>
              <w:spacing w:line="520" w:lineRule="exact"/>
              <w:rPr>
                <w:rFonts w:ascii="標楷體" w:eastAsia="標楷體" w:hAnsi="標楷體"/>
                <w:kern w:val="0"/>
              </w:rPr>
            </w:pPr>
            <w:r w:rsidRPr="00106577">
              <w:rPr>
                <w:rFonts w:ascii="標楷體" w:eastAsia="標楷體" w:hAnsi="標楷體" w:hint="eastAsia"/>
                <w:kern w:val="0"/>
              </w:rPr>
              <w:t>學  號：</w:t>
            </w:r>
          </w:p>
          <w:p w:rsidR="00D32263" w:rsidRPr="00106577" w:rsidRDefault="00D32263" w:rsidP="009F7260">
            <w:pPr>
              <w:spacing w:line="520" w:lineRule="exact"/>
              <w:rPr>
                <w:rFonts w:ascii="標楷體" w:eastAsia="標楷體" w:hAnsi="標楷體"/>
                <w:kern w:val="0"/>
              </w:rPr>
            </w:pPr>
            <w:r w:rsidRPr="00106577">
              <w:rPr>
                <w:rFonts w:ascii="標楷體" w:eastAsia="標楷體" w:hAnsi="標楷體" w:hint="eastAsia"/>
                <w:kern w:val="0"/>
              </w:rPr>
              <w:t>姓  名：</w:t>
            </w:r>
          </w:p>
          <w:p w:rsidR="00D32263" w:rsidRPr="00106577" w:rsidRDefault="00D32263" w:rsidP="009F7260">
            <w:pPr>
              <w:spacing w:line="5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10657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淨空日期：</w:t>
            </w:r>
          </w:p>
        </w:tc>
      </w:tr>
      <w:tr w:rsidR="00D32263" w:rsidRPr="00106577" w:rsidTr="00D32263">
        <w:trPr>
          <w:trHeight w:val="407"/>
          <w:jc w:val="center"/>
        </w:trPr>
        <w:tc>
          <w:tcPr>
            <w:tcW w:w="3285" w:type="dxa"/>
            <w:tcBorders>
              <w:top w:val="single" w:sz="12" w:space="0" w:color="auto"/>
              <w:left w:val="single" w:sz="18" w:space="0" w:color="auto"/>
              <w:bottom w:val="dotted" w:sz="4" w:space="0" w:color="BFBFBF"/>
              <w:right w:val="single" w:sz="12" w:space="0" w:color="auto"/>
            </w:tcBorders>
            <w:vAlign w:val="center"/>
          </w:tcPr>
          <w:p w:rsidR="00D32263" w:rsidRPr="00106577" w:rsidRDefault="00D32263" w:rsidP="009F7260">
            <w:pPr>
              <w:spacing w:line="400" w:lineRule="exact"/>
              <w:jc w:val="center"/>
              <w:rPr>
                <w:kern w:val="0"/>
                <w:sz w:val="20"/>
              </w:rPr>
            </w:pPr>
            <w:r w:rsidRPr="00106577">
              <w:rPr>
                <w:rFonts w:ascii="Arial Black" w:eastAsia="DFPHaiBao Std W12" w:hAnsi="Arial Black"/>
                <w:kern w:val="0"/>
                <w:sz w:val="28"/>
                <w:szCs w:val="28"/>
              </w:rPr>
              <w:t>2</w:t>
            </w:r>
            <w:r w:rsidRPr="00106577">
              <w:rPr>
                <w:rFonts w:ascii="Arial Black" w:hAnsi="Arial Black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285" w:type="dxa"/>
            <w:tcBorders>
              <w:top w:val="single" w:sz="12" w:space="0" w:color="auto"/>
              <w:left w:val="single" w:sz="12" w:space="0" w:color="auto"/>
              <w:bottom w:val="dotted" w:sz="4" w:space="0" w:color="BFBFBF"/>
              <w:right w:val="single" w:sz="12" w:space="0" w:color="auto"/>
            </w:tcBorders>
            <w:vAlign w:val="center"/>
          </w:tcPr>
          <w:p w:rsidR="00D32263" w:rsidRPr="00106577" w:rsidRDefault="00D32263" w:rsidP="009F7260">
            <w:pPr>
              <w:spacing w:line="400" w:lineRule="exact"/>
              <w:jc w:val="center"/>
              <w:rPr>
                <w:rFonts w:ascii="Arial Black" w:hAnsi="Arial Black"/>
                <w:kern w:val="0"/>
                <w:sz w:val="28"/>
                <w:szCs w:val="28"/>
              </w:rPr>
            </w:pPr>
            <w:r w:rsidRPr="00106577">
              <w:rPr>
                <w:rFonts w:ascii="Arial Black" w:eastAsia="DFPHaiBao Std W12" w:hAnsi="Arial Black"/>
                <w:kern w:val="0"/>
                <w:sz w:val="28"/>
                <w:szCs w:val="28"/>
              </w:rPr>
              <w:t>1</w:t>
            </w:r>
            <w:r w:rsidRPr="00106577">
              <w:rPr>
                <w:rFonts w:ascii="Arial Black" w:hAnsi="Arial Black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85" w:type="dxa"/>
            <w:tcBorders>
              <w:top w:val="single" w:sz="12" w:space="0" w:color="auto"/>
              <w:left w:val="single" w:sz="12" w:space="0" w:color="auto"/>
              <w:bottom w:val="dotted" w:sz="4" w:space="0" w:color="BFBFBF"/>
              <w:right w:val="single" w:sz="18" w:space="0" w:color="auto"/>
            </w:tcBorders>
            <w:vAlign w:val="center"/>
          </w:tcPr>
          <w:p w:rsidR="00D32263" w:rsidRPr="00106577" w:rsidRDefault="00D32263" w:rsidP="009F7260">
            <w:pPr>
              <w:spacing w:line="400" w:lineRule="exact"/>
              <w:jc w:val="center"/>
              <w:rPr>
                <w:rFonts w:ascii="Arial Black" w:hAnsi="Arial Black"/>
                <w:kern w:val="0"/>
                <w:sz w:val="28"/>
                <w:szCs w:val="28"/>
              </w:rPr>
            </w:pPr>
            <w:r w:rsidRPr="00106577">
              <w:rPr>
                <w:rFonts w:ascii="Arial Black" w:eastAsia="DFPHaiBao Std W12" w:hAnsi="Arial Black"/>
                <w:kern w:val="0"/>
                <w:sz w:val="28"/>
                <w:szCs w:val="28"/>
              </w:rPr>
              <w:t>1</w:t>
            </w:r>
            <w:r w:rsidRPr="00106577">
              <w:rPr>
                <w:rFonts w:ascii="Arial Black" w:hAnsi="Arial Black" w:hint="eastAsia"/>
                <w:kern w:val="0"/>
                <w:sz w:val="28"/>
                <w:szCs w:val="28"/>
              </w:rPr>
              <w:t>4</w:t>
            </w:r>
          </w:p>
        </w:tc>
      </w:tr>
      <w:tr w:rsidR="00D32263" w:rsidRPr="00106577" w:rsidTr="00D32263">
        <w:trPr>
          <w:trHeight w:val="1474"/>
          <w:jc w:val="center"/>
        </w:trPr>
        <w:tc>
          <w:tcPr>
            <w:tcW w:w="3285" w:type="dxa"/>
            <w:tcBorders>
              <w:top w:val="dotted" w:sz="4" w:space="0" w:color="BFBFBF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D32263" w:rsidRPr="00106577" w:rsidRDefault="00D32263" w:rsidP="009F7260">
            <w:pPr>
              <w:spacing w:line="520" w:lineRule="exact"/>
              <w:rPr>
                <w:rFonts w:ascii="標楷體" w:eastAsia="標楷體" w:hAnsi="標楷體"/>
                <w:kern w:val="0"/>
              </w:rPr>
            </w:pPr>
            <w:r w:rsidRPr="00106577">
              <w:rPr>
                <w:rFonts w:ascii="標楷體" w:eastAsia="標楷體" w:hAnsi="標楷體" w:hint="eastAsia"/>
                <w:kern w:val="0"/>
              </w:rPr>
              <w:t>學  號：</w:t>
            </w:r>
          </w:p>
          <w:p w:rsidR="00D32263" w:rsidRPr="00106577" w:rsidRDefault="00D32263" w:rsidP="009F7260">
            <w:pPr>
              <w:spacing w:line="520" w:lineRule="exact"/>
              <w:rPr>
                <w:rFonts w:ascii="標楷體" w:eastAsia="標楷體" w:hAnsi="標楷體"/>
                <w:kern w:val="0"/>
              </w:rPr>
            </w:pPr>
            <w:r w:rsidRPr="00106577">
              <w:rPr>
                <w:rFonts w:ascii="標楷體" w:eastAsia="標楷體" w:hAnsi="標楷體" w:hint="eastAsia"/>
                <w:kern w:val="0"/>
              </w:rPr>
              <w:t>姓  名：</w:t>
            </w:r>
          </w:p>
          <w:p w:rsidR="00D32263" w:rsidRPr="00106577" w:rsidRDefault="00D32263" w:rsidP="009F7260">
            <w:pPr>
              <w:spacing w:line="400" w:lineRule="exact"/>
              <w:rPr>
                <w:kern w:val="0"/>
                <w:sz w:val="20"/>
              </w:rPr>
            </w:pPr>
            <w:r w:rsidRPr="0010657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淨空日期：</w:t>
            </w:r>
          </w:p>
        </w:tc>
        <w:tc>
          <w:tcPr>
            <w:tcW w:w="3285" w:type="dxa"/>
            <w:tcBorders>
              <w:top w:val="dotted" w:sz="4" w:space="0" w:color="BFBFBF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2263" w:rsidRPr="00106577" w:rsidRDefault="00D32263" w:rsidP="009F7260">
            <w:pPr>
              <w:spacing w:line="520" w:lineRule="exact"/>
              <w:rPr>
                <w:rFonts w:ascii="標楷體" w:eastAsia="標楷體" w:hAnsi="標楷體"/>
                <w:kern w:val="0"/>
              </w:rPr>
            </w:pPr>
            <w:r w:rsidRPr="00106577">
              <w:rPr>
                <w:rFonts w:ascii="標楷體" w:eastAsia="標楷體" w:hAnsi="標楷體" w:hint="eastAsia"/>
                <w:kern w:val="0"/>
              </w:rPr>
              <w:t>學  號：</w:t>
            </w:r>
          </w:p>
          <w:p w:rsidR="00D32263" w:rsidRPr="00106577" w:rsidRDefault="00D32263" w:rsidP="009F7260">
            <w:pPr>
              <w:spacing w:line="520" w:lineRule="exact"/>
              <w:rPr>
                <w:rFonts w:ascii="標楷體" w:eastAsia="標楷體" w:hAnsi="標楷體"/>
                <w:kern w:val="0"/>
              </w:rPr>
            </w:pPr>
            <w:r w:rsidRPr="00106577">
              <w:rPr>
                <w:rFonts w:ascii="標楷體" w:eastAsia="標楷體" w:hAnsi="標楷體" w:hint="eastAsia"/>
                <w:kern w:val="0"/>
              </w:rPr>
              <w:t>姓  名：</w:t>
            </w:r>
          </w:p>
          <w:p w:rsidR="00D32263" w:rsidRPr="00106577" w:rsidRDefault="00D32263" w:rsidP="009F7260">
            <w:pPr>
              <w:spacing w:line="400" w:lineRule="exact"/>
              <w:rPr>
                <w:rFonts w:ascii="Arial Black" w:eastAsia="DFPHaiBao Std W12" w:hAnsi="Arial Black"/>
                <w:kern w:val="0"/>
                <w:sz w:val="28"/>
                <w:szCs w:val="28"/>
              </w:rPr>
            </w:pPr>
            <w:r w:rsidRPr="0010657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淨空日期：</w:t>
            </w:r>
          </w:p>
        </w:tc>
        <w:tc>
          <w:tcPr>
            <w:tcW w:w="3285" w:type="dxa"/>
            <w:tcBorders>
              <w:top w:val="dotted" w:sz="4" w:space="0" w:color="BFBFBF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D32263" w:rsidRPr="00106577" w:rsidRDefault="00D32263" w:rsidP="009F7260">
            <w:pPr>
              <w:spacing w:line="520" w:lineRule="exact"/>
              <w:rPr>
                <w:rFonts w:ascii="標楷體" w:eastAsia="標楷體" w:hAnsi="標楷體"/>
                <w:kern w:val="0"/>
              </w:rPr>
            </w:pPr>
            <w:r w:rsidRPr="00106577">
              <w:rPr>
                <w:rFonts w:ascii="標楷體" w:eastAsia="標楷體" w:hAnsi="標楷體" w:hint="eastAsia"/>
                <w:kern w:val="0"/>
              </w:rPr>
              <w:t>學  號：</w:t>
            </w:r>
          </w:p>
          <w:p w:rsidR="00D32263" w:rsidRPr="00106577" w:rsidRDefault="00D32263" w:rsidP="009F7260">
            <w:pPr>
              <w:spacing w:line="520" w:lineRule="exact"/>
              <w:rPr>
                <w:rFonts w:ascii="標楷體" w:eastAsia="標楷體" w:hAnsi="標楷體"/>
                <w:kern w:val="0"/>
              </w:rPr>
            </w:pPr>
            <w:r w:rsidRPr="00106577">
              <w:rPr>
                <w:rFonts w:ascii="標楷體" w:eastAsia="標楷體" w:hAnsi="標楷體" w:hint="eastAsia"/>
                <w:kern w:val="0"/>
              </w:rPr>
              <w:t>姓  名：</w:t>
            </w:r>
          </w:p>
          <w:p w:rsidR="00D32263" w:rsidRPr="00106577" w:rsidRDefault="00D32263" w:rsidP="009F7260">
            <w:pPr>
              <w:spacing w:line="5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10657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淨空日期：</w:t>
            </w:r>
          </w:p>
        </w:tc>
      </w:tr>
      <w:tr w:rsidR="00D32263" w:rsidRPr="00106577" w:rsidTr="00D32263">
        <w:trPr>
          <w:trHeight w:val="397"/>
          <w:jc w:val="center"/>
        </w:trPr>
        <w:tc>
          <w:tcPr>
            <w:tcW w:w="3285" w:type="dxa"/>
            <w:tcBorders>
              <w:top w:val="single" w:sz="12" w:space="0" w:color="auto"/>
              <w:left w:val="single" w:sz="18" w:space="0" w:color="auto"/>
              <w:bottom w:val="dotted" w:sz="4" w:space="0" w:color="BFBFBF"/>
              <w:right w:val="single" w:sz="12" w:space="0" w:color="auto"/>
            </w:tcBorders>
            <w:vAlign w:val="center"/>
          </w:tcPr>
          <w:p w:rsidR="00D32263" w:rsidRPr="00106577" w:rsidRDefault="00D32263" w:rsidP="009F7260">
            <w:pPr>
              <w:spacing w:line="400" w:lineRule="exact"/>
              <w:jc w:val="center"/>
              <w:rPr>
                <w:kern w:val="0"/>
                <w:sz w:val="20"/>
              </w:rPr>
            </w:pPr>
            <w:r w:rsidRPr="00106577">
              <w:rPr>
                <w:rFonts w:ascii="Arial Black" w:eastAsia="DFPHaiBao Std W12" w:hAnsi="Arial Black"/>
                <w:kern w:val="0"/>
                <w:sz w:val="28"/>
                <w:szCs w:val="28"/>
              </w:rPr>
              <w:t>2</w:t>
            </w:r>
            <w:r w:rsidRPr="00106577">
              <w:rPr>
                <w:rFonts w:ascii="Arial Black" w:hAnsi="Arial Black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285" w:type="dxa"/>
            <w:tcBorders>
              <w:top w:val="single" w:sz="12" w:space="0" w:color="auto"/>
              <w:left w:val="single" w:sz="12" w:space="0" w:color="auto"/>
              <w:bottom w:val="dotted" w:sz="4" w:space="0" w:color="BFBFBF"/>
              <w:right w:val="single" w:sz="12" w:space="0" w:color="auto"/>
            </w:tcBorders>
            <w:vAlign w:val="center"/>
          </w:tcPr>
          <w:p w:rsidR="00D32263" w:rsidRPr="00106577" w:rsidRDefault="00D32263" w:rsidP="009F7260">
            <w:pPr>
              <w:spacing w:line="400" w:lineRule="exact"/>
              <w:jc w:val="center"/>
              <w:rPr>
                <w:rFonts w:ascii="Arial Black" w:hAnsi="Arial Black"/>
                <w:kern w:val="0"/>
                <w:sz w:val="28"/>
                <w:szCs w:val="28"/>
              </w:rPr>
            </w:pPr>
            <w:r w:rsidRPr="00106577">
              <w:rPr>
                <w:rFonts w:ascii="Arial Black" w:eastAsia="DFPHaiBao Std W12" w:hAnsi="Arial Black"/>
                <w:kern w:val="0"/>
                <w:sz w:val="28"/>
                <w:szCs w:val="28"/>
              </w:rPr>
              <w:t>1</w:t>
            </w:r>
            <w:r w:rsidRPr="00106577">
              <w:rPr>
                <w:rFonts w:ascii="Arial Black" w:hAnsi="Arial Black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3285" w:type="dxa"/>
            <w:tcBorders>
              <w:top w:val="single" w:sz="12" w:space="0" w:color="auto"/>
              <w:left w:val="single" w:sz="12" w:space="0" w:color="auto"/>
              <w:bottom w:val="dotted" w:sz="4" w:space="0" w:color="BFBFBF"/>
              <w:right w:val="single" w:sz="18" w:space="0" w:color="auto"/>
            </w:tcBorders>
            <w:vAlign w:val="center"/>
          </w:tcPr>
          <w:p w:rsidR="00D32263" w:rsidRPr="00106577" w:rsidRDefault="00D32263" w:rsidP="009F7260">
            <w:pPr>
              <w:spacing w:line="400" w:lineRule="exact"/>
              <w:jc w:val="center"/>
              <w:rPr>
                <w:rFonts w:ascii="Arial Black" w:hAnsi="Arial Black"/>
                <w:kern w:val="0"/>
                <w:sz w:val="28"/>
                <w:szCs w:val="28"/>
              </w:rPr>
            </w:pPr>
            <w:r w:rsidRPr="00106577">
              <w:rPr>
                <w:rFonts w:ascii="Arial Black" w:eastAsia="DFPHaiBao Std W12" w:hAnsi="Arial Black"/>
                <w:kern w:val="0"/>
                <w:sz w:val="28"/>
                <w:szCs w:val="28"/>
              </w:rPr>
              <w:t>1</w:t>
            </w:r>
            <w:r w:rsidRPr="00106577">
              <w:rPr>
                <w:rFonts w:ascii="Arial Black" w:hAnsi="Arial Black" w:hint="eastAsia"/>
                <w:kern w:val="0"/>
                <w:sz w:val="28"/>
                <w:szCs w:val="28"/>
              </w:rPr>
              <w:t>5</w:t>
            </w:r>
          </w:p>
        </w:tc>
      </w:tr>
      <w:tr w:rsidR="00D32263" w:rsidRPr="00106577" w:rsidTr="00D32263">
        <w:trPr>
          <w:trHeight w:val="1474"/>
          <w:jc w:val="center"/>
        </w:trPr>
        <w:tc>
          <w:tcPr>
            <w:tcW w:w="3285" w:type="dxa"/>
            <w:tcBorders>
              <w:top w:val="dotted" w:sz="4" w:space="0" w:color="BFBFBF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D32263" w:rsidRPr="00106577" w:rsidRDefault="00D32263" w:rsidP="009F7260">
            <w:pPr>
              <w:spacing w:line="520" w:lineRule="exact"/>
              <w:rPr>
                <w:rFonts w:ascii="標楷體" w:eastAsia="標楷體" w:hAnsi="標楷體"/>
                <w:kern w:val="0"/>
              </w:rPr>
            </w:pPr>
            <w:r w:rsidRPr="00106577">
              <w:rPr>
                <w:rFonts w:ascii="標楷體" w:eastAsia="標楷體" w:hAnsi="標楷體" w:hint="eastAsia"/>
                <w:kern w:val="0"/>
              </w:rPr>
              <w:t>學  號：</w:t>
            </w:r>
          </w:p>
          <w:p w:rsidR="00D32263" w:rsidRPr="00106577" w:rsidRDefault="00D32263" w:rsidP="009F7260">
            <w:pPr>
              <w:spacing w:line="520" w:lineRule="exact"/>
              <w:rPr>
                <w:rFonts w:ascii="標楷體" w:eastAsia="標楷體" w:hAnsi="標楷體"/>
                <w:kern w:val="0"/>
              </w:rPr>
            </w:pPr>
            <w:r w:rsidRPr="00106577">
              <w:rPr>
                <w:rFonts w:ascii="標楷體" w:eastAsia="標楷體" w:hAnsi="標楷體" w:hint="eastAsia"/>
                <w:kern w:val="0"/>
              </w:rPr>
              <w:t>姓  名：</w:t>
            </w:r>
          </w:p>
          <w:p w:rsidR="00D32263" w:rsidRPr="00106577" w:rsidRDefault="00D32263" w:rsidP="009F7260">
            <w:pPr>
              <w:spacing w:line="400" w:lineRule="exact"/>
              <w:rPr>
                <w:kern w:val="0"/>
                <w:sz w:val="20"/>
              </w:rPr>
            </w:pPr>
            <w:r w:rsidRPr="0010657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淨空日期：</w:t>
            </w:r>
          </w:p>
        </w:tc>
        <w:tc>
          <w:tcPr>
            <w:tcW w:w="3285" w:type="dxa"/>
            <w:tcBorders>
              <w:top w:val="dotted" w:sz="4" w:space="0" w:color="BFBFBF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2263" w:rsidRPr="00106577" w:rsidRDefault="00D32263" w:rsidP="009F7260">
            <w:pPr>
              <w:spacing w:line="520" w:lineRule="exact"/>
              <w:rPr>
                <w:rFonts w:ascii="標楷體" w:eastAsia="標楷體" w:hAnsi="標楷體"/>
                <w:kern w:val="0"/>
              </w:rPr>
            </w:pPr>
            <w:r w:rsidRPr="00106577">
              <w:rPr>
                <w:rFonts w:ascii="標楷體" w:eastAsia="標楷體" w:hAnsi="標楷體" w:hint="eastAsia"/>
                <w:kern w:val="0"/>
              </w:rPr>
              <w:t>學  號：</w:t>
            </w:r>
          </w:p>
          <w:p w:rsidR="00D32263" w:rsidRPr="00106577" w:rsidRDefault="00D32263" w:rsidP="009F7260">
            <w:pPr>
              <w:spacing w:line="520" w:lineRule="exact"/>
              <w:rPr>
                <w:rFonts w:ascii="標楷體" w:eastAsia="標楷體" w:hAnsi="標楷體"/>
                <w:kern w:val="0"/>
              </w:rPr>
            </w:pPr>
            <w:r w:rsidRPr="00106577">
              <w:rPr>
                <w:rFonts w:ascii="標楷體" w:eastAsia="標楷體" w:hAnsi="標楷體" w:hint="eastAsia"/>
                <w:kern w:val="0"/>
              </w:rPr>
              <w:t>姓  名：</w:t>
            </w:r>
          </w:p>
          <w:p w:rsidR="00D32263" w:rsidRPr="00106577" w:rsidRDefault="00D32263" w:rsidP="009F7260">
            <w:pPr>
              <w:spacing w:line="400" w:lineRule="exact"/>
              <w:rPr>
                <w:rFonts w:ascii="Arial Black" w:eastAsia="DFPHaiBao Std W12" w:hAnsi="Arial Black"/>
                <w:kern w:val="0"/>
                <w:sz w:val="28"/>
                <w:szCs w:val="28"/>
              </w:rPr>
            </w:pPr>
            <w:r w:rsidRPr="0010657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淨空日期：</w:t>
            </w:r>
          </w:p>
        </w:tc>
        <w:tc>
          <w:tcPr>
            <w:tcW w:w="3285" w:type="dxa"/>
            <w:tcBorders>
              <w:top w:val="dotted" w:sz="4" w:space="0" w:color="BFBFBF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D32263" w:rsidRPr="00106577" w:rsidRDefault="00D32263" w:rsidP="009F7260">
            <w:pPr>
              <w:spacing w:line="520" w:lineRule="exact"/>
              <w:rPr>
                <w:rFonts w:ascii="標楷體" w:eastAsia="標楷體" w:hAnsi="標楷體"/>
                <w:kern w:val="0"/>
              </w:rPr>
            </w:pPr>
            <w:r w:rsidRPr="00106577">
              <w:rPr>
                <w:rFonts w:ascii="標楷體" w:eastAsia="標楷體" w:hAnsi="標楷體" w:hint="eastAsia"/>
                <w:kern w:val="0"/>
              </w:rPr>
              <w:t>學  號：</w:t>
            </w:r>
          </w:p>
          <w:p w:rsidR="00D32263" w:rsidRPr="00106577" w:rsidRDefault="00D32263" w:rsidP="009F7260">
            <w:pPr>
              <w:spacing w:line="520" w:lineRule="exact"/>
              <w:rPr>
                <w:rFonts w:ascii="標楷體" w:eastAsia="標楷體" w:hAnsi="標楷體"/>
                <w:kern w:val="0"/>
              </w:rPr>
            </w:pPr>
            <w:r w:rsidRPr="00106577">
              <w:rPr>
                <w:rFonts w:ascii="標楷體" w:eastAsia="標楷體" w:hAnsi="標楷體" w:hint="eastAsia"/>
                <w:kern w:val="0"/>
              </w:rPr>
              <w:t>姓  名：</w:t>
            </w:r>
          </w:p>
          <w:p w:rsidR="00D32263" w:rsidRPr="00106577" w:rsidRDefault="00D32263" w:rsidP="009F7260">
            <w:pPr>
              <w:spacing w:line="5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10657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淨空日期：</w:t>
            </w:r>
          </w:p>
        </w:tc>
      </w:tr>
      <w:tr w:rsidR="00D32263" w:rsidRPr="00106577" w:rsidTr="00D32263">
        <w:trPr>
          <w:trHeight w:val="397"/>
          <w:jc w:val="center"/>
        </w:trPr>
        <w:tc>
          <w:tcPr>
            <w:tcW w:w="3285" w:type="dxa"/>
            <w:tcBorders>
              <w:top w:val="single" w:sz="12" w:space="0" w:color="auto"/>
              <w:left w:val="single" w:sz="18" w:space="0" w:color="auto"/>
              <w:bottom w:val="dotted" w:sz="4" w:space="0" w:color="BFBFBF"/>
              <w:right w:val="single" w:sz="12" w:space="0" w:color="auto"/>
            </w:tcBorders>
            <w:vAlign w:val="center"/>
          </w:tcPr>
          <w:p w:rsidR="00D32263" w:rsidRPr="00106577" w:rsidRDefault="00D32263" w:rsidP="009F7260">
            <w:pPr>
              <w:spacing w:line="400" w:lineRule="exact"/>
              <w:jc w:val="center"/>
              <w:rPr>
                <w:kern w:val="0"/>
                <w:sz w:val="20"/>
              </w:rPr>
            </w:pPr>
            <w:r w:rsidRPr="00106577">
              <w:rPr>
                <w:rFonts w:ascii="Arial Black" w:eastAsia="DFPHaiBao Std W12" w:hAnsi="Arial Black"/>
                <w:kern w:val="0"/>
                <w:sz w:val="28"/>
                <w:szCs w:val="28"/>
              </w:rPr>
              <w:t>2</w:t>
            </w:r>
            <w:r w:rsidRPr="00106577">
              <w:rPr>
                <w:rFonts w:ascii="Arial Black" w:hAnsi="Arial Black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285" w:type="dxa"/>
            <w:tcBorders>
              <w:top w:val="single" w:sz="12" w:space="0" w:color="auto"/>
              <w:left w:val="single" w:sz="12" w:space="0" w:color="auto"/>
              <w:bottom w:val="dotted" w:sz="4" w:space="0" w:color="BFBFBF"/>
              <w:right w:val="single" w:sz="12" w:space="0" w:color="auto"/>
            </w:tcBorders>
            <w:vAlign w:val="center"/>
          </w:tcPr>
          <w:p w:rsidR="00D32263" w:rsidRPr="00106577" w:rsidRDefault="00D32263" w:rsidP="009F7260">
            <w:pPr>
              <w:spacing w:line="400" w:lineRule="exact"/>
              <w:jc w:val="center"/>
              <w:rPr>
                <w:rFonts w:ascii="Arial Black" w:hAnsi="Arial Black"/>
                <w:kern w:val="0"/>
                <w:sz w:val="28"/>
                <w:szCs w:val="28"/>
              </w:rPr>
            </w:pPr>
            <w:r w:rsidRPr="00106577">
              <w:rPr>
                <w:rFonts w:ascii="Arial Black" w:hAnsi="Arial Black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3285" w:type="dxa"/>
            <w:tcBorders>
              <w:top w:val="single" w:sz="12" w:space="0" w:color="auto"/>
              <w:left w:val="single" w:sz="12" w:space="0" w:color="auto"/>
              <w:bottom w:val="dotted" w:sz="4" w:space="0" w:color="BFBFBF"/>
              <w:right w:val="single" w:sz="18" w:space="0" w:color="auto"/>
            </w:tcBorders>
            <w:vAlign w:val="center"/>
          </w:tcPr>
          <w:p w:rsidR="00D32263" w:rsidRPr="00106577" w:rsidRDefault="00D32263" w:rsidP="009F7260">
            <w:pPr>
              <w:spacing w:line="400" w:lineRule="exact"/>
              <w:jc w:val="center"/>
              <w:rPr>
                <w:rFonts w:ascii="Arial Black" w:hAnsi="Arial Black"/>
                <w:kern w:val="0"/>
                <w:sz w:val="28"/>
                <w:szCs w:val="28"/>
              </w:rPr>
            </w:pPr>
            <w:r w:rsidRPr="00106577">
              <w:rPr>
                <w:rFonts w:ascii="Arial Black" w:eastAsia="DFPHaiBao Std W12" w:hAnsi="Arial Black"/>
                <w:kern w:val="0"/>
                <w:sz w:val="28"/>
                <w:szCs w:val="28"/>
              </w:rPr>
              <w:t>1</w:t>
            </w:r>
            <w:r w:rsidRPr="00106577">
              <w:rPr>
                <w:rFonts w:ascii="Arial Black" w:hAnsi="Arial Black" w:hint="eastAsia"/>
                <w:kern w:val="0"/>
                <w:sz w:val="28"/>
                <w:szCs w:val="28"/>
              </w:rPr>
              <w:t>6</w:t>
            </w:r>
          </w:p>
        </w:tc>
      </w:tr>
      <w:tr w:rsidR="00D32263" w:rsidRPr="00106577" w:rsidTr="00D32263">
        <w:trPr>
          <w:trHeight w:val="1474"/>
          <w:jc w:val="center"/>
        </w:trPr>
        <w:tc>
          <w:tcPr>
            <w:tcW w:w="3285" w:type="dxa"/>
            <w:tcBorders>
              <w:top w:val="dotted" w:sz="4" w:space="0" w:color="BFBFBF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D32263" w:rsidRPr="00106577" w:rsidRDefault="00D32263" w:rsidP="009F7260">
            <w:pPr>
              <w:spacing w:line="520" w:lineRule="exact"/>
              <w:rPr>
                <w:rFonts w:ascii="標楷體" w:eastAsia="標楷體" w:hAnsi="標楷體"/>
                <w:kern w:val="0"/>
              </w:rPr>
            </w:pPr>
            <w:r w:rsidRPr="00106577">
              <w:rPr>
                <w:rFonts w:ascii="標楷體" w:eastAsia="標楷體" w:hAnsi="標楷體" w:hint="eastAsia"/>
                <w:kern w:val="0"/>
              </w:rPr>
              <w:t>學  號：</w:t>
            </w:r>
          </w:p>
          <w:p w:rsidR="00D32263" w:rsidRPr="00106577" w:rsidRDefault="00D32263" w:rsidP="009F7260">
            <w:pPr>
              <w:spacing w:line="520" w:lineRule="exact"/>
              <w:rPr>
                <w:rFonts w:ascii="標楷體" w:eastAsia="標楷體" w:hAnsi="標楷體"/>
                <w:kern w:val="0"/>
              </w:rPr>
            </w:pPr>
            <w:r w:rsidRPr="00106577">
              <w:rPr>
                <w:rFonts w:ascii="標楷體" w:eastAsia="標楷體" w:hAnsi="標楷體" w:hint="eastAsia"/>
                <w:kern w:val="0"/>
              </w:rPr>
              <w:t>姓  名：</w:t>
            </w:r>
          </w:p>
          <w:p w:rsidR="00D32263" w:rsidRPr="00106577" w:rsidRDefault="00D32263" w:rsidP="009F7260">
            <w:pPr>
              <w:spacing w:line="400" w:lineRule="exact"/>
              <w:rPr>
                <w:kern w:val="0"/>
                <w:sz w:val="20"/>
              </w:rPr>
            </w:pPr>
            <w:r w:rsidRPr="0010657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淨空日期：</w:t>
            </w:r>
          </w:p>
        </w:tc>
        <w:tc>
          <w:tcPr>
            <w:tcW w:w="3285" w:type="dxa"/>
            <w:tcBorders>
              <w:top w:val="dotted" w:sz="4" w:space="0" w:color="BFBFBF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32263" w:rsidRPr="00106577" w:rsidRDefault="00D32263" w:rsidP="009F7260">
            <w:pPr>
              <w:spacing w:line="520" w:lineRule="exact"/>
              <w:rPr>
                <w:rFonts w:ascii="標楷體" w:eastAsia="標楷體" w:hAnsi="標楷體"/>
                <w:kern w:val="0"/>
              </w:rPr>
            </w:pPr>
            <w:r w:rsidRPr="00106577">
              <w:rPr>
                <w:rFonts w:ascii="標楷體" w:eastAsia="標楷體" w:hAnsi="標楷體" w:hint="eastAsia"/>
                <w:kern w:val="0"/>
              </w:rPr>
              <w:t>學  號：</w:t>
            </w:r>
          </w:p>
          <w:p w:rsidR="00D32263" w:rsidRPr="00106577" w:rsidRDefault="00D32263" w:rsidP="009F7260">
            <w:pPr>
              <w:spacing w:line="520" w:lineRule="exact"/>
              <w:rPr>
                <w:rFonts w:ascii="標楷體" w:eastAsia="標楷體" w:hAnsi="標楷體"/>
                <w:kern w:val="0"/>
              </w:rPr>
            </w:pPr>
            <w:r w:rsidRPr="00106577">
              <w:rPr>
                <w:rFonts w:ascii="標楷體" w:eastAsia="標楷體" w:hAnsi="標楷體" w:hint="eastAsia"/>
                <w:kern w:val="0"/>
              </w:rPr>
              <w:t>姓  名：</w:t>
            </w:r>
          </w:p>
          <w:p w:rsidR="00D32263" w:rsidRPr="00106577" w:rsidRDefault="00D32263" w:rsidP="009F7260">
            <w:pPr>
              <w:spacing w:line="400" w:lineRule="exact"/>
              <w:rPr>
                <w:rFonts w:ascii="Arial Black" w:eastAsia="DFPHaiBao Std W12" w:hAnsi="Arial Black"/>
                <w:kern w:val="0"/>
                <w:sz w:val="28"/>
                <w:szCs w:val="28"/>
              </w:rPr>
            </w:pPr>
            <w:r w:rsidRPr="0010657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淨空日期：</w:t>
            </w:r>
          </w:p>
        </w:tc>
        <w:tc>
          <w:tcPr>
            <w:tcW w:w="3285" w:type="dxa"/>
            <w:tcBorders>
              <w:top w:val="dotted" w:sz="4" w:space="0" w:color="BFBFBF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D32263" w:rsidRPr="00106577" w:rsidRDefault="00D32263" w:rsidP="009F7260">
            <w:pPr>
              <w:spacing w:line="520" w:lineRule="exact"/>
              <w:rPr>
                <w:rFonts w:ascii="標楷體" w:eastAsia="標楷體" w:hAnsi="標楷體"/>
                <w:kern w:val="0"/>
              </w:rPr>
            </w:pPr>
            <w:r w:rsidRPr="00106577">
              <w:rPr>
                <w:rFonts w:ascii="標楷體" w:eastAsia="標楷體" w:hAnsi="標楷體" w:hint="eastAsia"/>
                <w:kern w:val="0"/>
              </w:rPr>
              <w:t>學  號：</w:t>
            </w:r>
          </w:p>
          <w:p w:rsidR="00D32263" w:rsidRPr="00106577" w:rsidRDefault="00D32263" w:rsidP="009F7260">
            <w:pPr>
              <w:spacing w:line="520" w:lineRule="exact"/>
              <w:rPr>
                <w:rFonts w:ascii="標楷體" w:eastAsia="標楷體" w:hAnsi="標楷體"/>
                <w:kern w:val="0"/>
              </w:rPr>
            </w:pPr>
            <w:r w:rsidRPr="00106577">
              <w:rPr>
                <w:rFonts w:ascii="標楷體" w:eastAsia="標楷體" w:hAnsi="標楷體" w:hint="eastAsia"/>
                <w:kern w:val="0"/>
              </w:rPr>
              <w:t>姓  名：</w:t>
            </w:r>
          </w:p>
          <w:p w:rsidR="00D32263" w:rsidRPr="00106577" w:rsidRDefault="00D32263" w:rsidP="009F7260">
            <w:pPr>
              <w:spacing w:line="5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10657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淨空日期：</w:t>
            </w:r>
          </w:p>
        </w:tc>
      </w:tr>
    </w:tbl>
    <w:p w:rsidR="00D32263" w:rsidRDefault="00D32263" w:rsidP="00D32263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D32263" w:rsidRPr="004B5C4E" w:rsidRDefault="00D32263" w:rsidP="00164EBD">
      <w:pPr>
        <w:spacing w:line="400" w:lineRule="exact"/>
        <w:ind w:leftChars="134" w:left="322"/>
        <w:rPr>
          <w:rFonts w:ascii="標楷體" w:eastAsia="標楷體" w:hAnsi="標楷體"/>
          <w:b/>
          <w:sz w:val="28"/>
          <w:szCs w:val="28"/>
        </w:rPr>
      </w:pPr>
      <w:r w:rsidRPr="004B5C4E">
        <w:rPr>
          <w:rFonts w:ascii="標楷體" w:eastAsia="標楷體" w:hAnsi="標楷體" w:hint="eastAsia"/>
          <w:b/>
          <w:sz w:val="28"/>
          <w:szCs w:val="28"/>
        </w:rPr>
        <w:t>申請程序與注意事項：</w:t>
      </w:r>
    </w:p>
    <w:p w:rsidR="007C0DC0" w:rsidRPr="007C0DC0" w:rsidRDefault="007C0DC0" w:rsidP="00164EBD">
      <w:pPr>
        <w:widowControl/>
        <w:ind w:leftChars="134" w:left="322"/>
        <w:rPr>
          <w:rFonts w:ascii="標楷體" w:eastAsia="標楷體" w:hAnsi="標楷體"/>
          <w:sz w:val="28"/>
          <w:szCs w:val="28"/>
        </w:rPr>
      </w:pPr>
      <w:r w:rsidRPr="007C0DC0">
        <w:rPr>
          <w:rFonts w:ascii="標楷體" w:eastAsia="標楷體" w:hAnsi="標楷體" w:hint="eastAsia"/>
          <w:sz w:val="28"/>
          <w:szCs w:val="28"/>
        </w:rPr>
        <w:t>一、置物櫃號：本所置物櫃共計12個，櫃號為：13~24號。</w:t>
      </w:r>
    </w:p>
    <w:p w:rsidR="007C0DC0" w:rsidRPr="007C0DC0" w:rsidRDefault="007C0DC0" w:rsidP="00164EBD">
      <w:pPr>
        <w:widowControl/>
        <w:ind w:leftChars="134" w:left="322"/>
        <w:rPr>
          <w:rFonts w:ascii="標楷體" w:eastAsia="標楷體" w:hAnsi="標楷體"/>
          <w:sz w:val="28"/>
          <w:szCs w:val="28"/>
        </w:rPr>
      </w:pPr>
      <w:r w:rsidRPr="007C0DC0">
        <w:rPr>
          <w:rFonts w:ascii="標楷體" w:eastAsia="標楷體" w:hAnsi="標楷體" w:hint="eastAsia"/>
          <w:sz w:val="28"/>
          <w:szCs w:val="28"/>
        </w:rPr>
        <w:t>二、申請時間：</w:t>
      </w:r>
      <w:proofErr w:type="gramStart"/>
      <w:r w:rsidRPr="007C0DC0">
        <w:rPr>
          <w:rFonts w:ascii="標楷體" w:eastAsia="標楷體" w:hAnsi="標楷體" w:hint="eastAsia"/>
          <w:sz w:val="28"/>
          <w:szCs w:val="28"/>
        </w:rPr>
        <w:t>所辦於每</w:t>
      </w:r>
      <w:proofErr w:type="gramEnd"/>
      <w:r w:rsidRPr="007C0DC0">
        <w:rPr>
          <w:rFonts w:ascii="標楷體" w:eastAsia="標楷體" w:hAnsi="標楷體" w:hint="eastAsia"/>
          <w:sz w:val="28"/>
          <w:szCs w:val="28"/>
        </w:rPr>
        <w:t>學年第一學期初通知申請時程。</w:t>
      </w:r>
    </w:p>
    <w:p w:rsidR="008B28A1" w:rsidRPr="008B28A1" w:rsidRDefault="007C0DC0" w:rsidP="00164EBD">
      <w:pPr>
        <w:widowControl/>
        <w:ind w:leftChars="134" w:left="322"/>
        <w:rPr>
          <w:rFonts w:ascii="標楷體" w:eastAsia="標楷體" w:hAnsi="標楷體"/>
          <w:sz w:val="28"/>
          <w:szCs w:val="28"/>
        </w:rPr>
      </w:pPr>
      <w:r w:rsidRPr="007C0DC0">
        <w:rPr>
          <w:rFonts w:ascii="標楷體" w:eastAsia="標楷體" w:hAnsi="標楷體" w:hint="eastAsia"/>
          <w:sz w:val="28"/>
          <w:szCs w:val="28"/>
        </w:rPr>
        <w:t>三、借用期限：</w:t>
      </w:r>
      <w:proofErr w:type="gramStart"/>
      <w:r w:rsidR="008B28A1" w:rsidRPr="008B28A1">
        <w:rPr>
          <w:rFonts w:ascii="標楷體" w:eastAsia="標楷體" w:hAnsi="標楷體" w:hint="eastAsia"/>
          <w:sz w:val="28"/>
          <w:szCs w:val="28"/>
        </w:rPr>
        <w:t>本櫃租用</w:t>
      </w:r>
      <w:proofErr w:type="gramEnd"/>
      <w:r w:rsidR="008B28A1" w:rsidRPr="008B28A1">
        <w:rPr>
          <w:rFonts w:ascii="標楷體" w:eastAsia="標楷體" w:hAnsi="標楷體" w:hint="eastAsia"/>
          <w:sz w:val="28"/>
          <w:szCs w:val="28"/>
        </w:rPr>
        <w:t>期限為每年8月31日止，超過期限未清空櫃內物品，</w:t>
      </w:r>
    </w:p>
    <w:p w:rsidR="007C0DC0" w:rsidRPr="007C0DC0" w:rsidRDefault="00164EBD" w:rsidP="00164EBD">
      <w:pPr>
        <w:widowControl/>
        <w:ind w:leftChars="134" w:left="32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8B28A1" w:rsidRPr="008B28A1">
        <w:rPr>
          <w:rFonts w:ascii="標楷體" w:eastAsia="標楷體" w:hAnsi="標楷體" w:hint="eastAsia"/>
          <w:sz w:val="28"/>
          <w:szCs w:val="28"/>
        </w:rPr>
        <w:t>本所一律視為廢棄物處理。</w:t>
      </w:r>
    </w:p>
    <w:p w:rsidR="00D32263" w:rsidRDefault="007C0DC0" w:rsidP="00164EBD">
      <w:pPr>
        <w:widowControl/>
        <w:ind w:leftChars="134" w:left="322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7C0DC0">
        <w:rPr>
          <w:rFonts w:ascii="標楷體" w:eastAsia="標楷體" w:hAnsi="標楷體" w:hint="eastAsia"/>
          <w:sz w:val="28"/>
          <w:szCs w:val="28"/>
        </w:rPr>
        <w:t>四、換櫃程序：學期中如需換櫃，</w:t>
      </w:r>
      <w:proofErr w:type="gramStart"/>
      <w:r w:rsidRPr="007C0DC0">
        <w:rPr>
          <w:rFonts w:ascii="標楷體" w:eastAsia="標楷體" w:hAnsi="標楷體" w:hint="eastAsia"/>
          <w:sz w:val="28"/>
          <w:szCs w:val="28"/>
        </w:rPr>
        <w:t>由換櫃者</w:t>
      </w:r>
      <w:proofErr w:type="gramEnd"/>
      <w:r w:rsidRPr="007C0DC0">
        <w:rPr>
          <w:rFonts w:ascii="標楷體" w:eastAsia="標楷體" w:hAnsi="標楷體" w:hint="eastAsia"/>
          <w:sz w:val="28"/>
          <w:szCs w:val="28"/>
        </w:rPr>
        <w:t>自行協調後至所辦登記。</w:t>
      </w:r>
    </w:p>
    <w:p w:rsidR="004872FF" w:rsidRPr="00D32263" w:rsidRDefault="004872FF" w:rsidP="00D32263"/>
    <w:sectPr w:rsidR="004872FF" w:rsidRPr="00D32263" w:rsidSect="00164EBD">
      <w:headerReference w:type="default" r:id="rId8"/>
      <w:pgSz w:w="11906" w:h="16838"/>
      <w:pgMar w:top="142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4D1" w:rsidRDefault="005C54D1" w:rsidP="009E38DA">
      <w:r>
        <w:separator/>
      </w:r>
    </w:p>
  </w:endnote>
  <w:endnote w:type="continuationSeparator" w:id="0">
    <w:p w:rsidR="005C54D1" w:rsidRDefault="005C54D1" w:rsidP="009E3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FPHaiBao Std W12">
    <w:altName w:val="Malgun Gothic Semilight"/>
    <w:panose1 w:val="00000000000000000000"/>
    <w:charset w:val="80"/>
    <w:family w:val="decorative"/>
    <w:notTrueType/>
    <w:pitch w:val="variable"/>
    <w:sig w:usb0="A00002AF" w:usb1="38CF7C7A" w:usb2="00000016" w:usb3="00000000" w:csb0="0006000D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4D1" w:rsidRDefault="005C54D1" w:rsidP="009E38DA">
      <w:r>
        <w:separator/>
      </w:r>
    </w:p>
  </w:footnote>
  <w:footnote w:type="continuationSeparator" w:id="0">
    <w:p w:rsidR="005C54D1" w:rsidRDefault="005C54D1" w:rsidP="009E3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8DA" w:rsidRDefault="009E38DA" w:rsidP="009E38DA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5391F"/>
    <w:multiLevelType w:val="hybridMultilevel"/>
    <w:tmpl w:val="C9AC3F86"/>
    <w:lvl w:ilvl="0" w:tplc="51A80572">
      <w:start w:val="2"/>
      <w:numFmt w:val="bullet"/>
      <w:lvlText w:val="※"/>
      <w:lvlJc w:val="left"/>
      <w:pPr>
        <w:tabs>
          <w:tab w:val="num" w:pos="-348"/>
        </w:tabs>
        <w:ind w:left="-348" w:hanging="360"/>
      </w:pPr>
      <w:rPr>
        <w:rFonts w:ascii="標楷體" w:eastAsia="標楷體" w:hAnsi="標楷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2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12" w:hanging="480"/>
      </w:pPr>
      <w:rPr>
        <w:rFonts w:ascii="Wingdings" w:hAnsi="Wingdings" w:hint="default"/>
      </w:rPr>
    </w:lvl>
  </w:abstractNum>
  <w:abstractNum w:abstractNumId="1" w15:restartNumberingAfterBreak="0">
    <w:nsid w:val="23884A28"/>
    <w:multiLevelType w:val="hybridMultilevel"/>
    <w:tmpl w:val="8B245E06"/>
    <w:lvl w:ilvl="0" w:tplc="DC483BC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D661D8"/>
    <w:multiLevelType w:val="hybridMultilevel"/>
    <w:tmpl w:val="574A2CA0"/>
    <w:lvl w:ilvl="0" w:tplc="C08097C8">
      <w:start w:val="1"/>
      <w:numFmt w:val="taiwaneseCountingThousand"/>
      <w:lvlText w:val="%1、"/>
      <w:lvlJc w:val="left"/>
      <w:pPr>
        <w:tabs>
          <w:tab w:val="num" w:pos="768"/>
        </w:tabs>
        <w:ind w:left="768" w:hanging="4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55FB4755"/>
    <w:multiLevelType w:val="hybridMultilevel"/>
    <w:tmpl w:val="A8A2C7BA"/>
    <w:lvl w:ilvl="0" w:tplc="A04041C8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6C64A05"/>
    <w:multiLevelType w:val="hybridMultilevel"/>
    <w:tmpl w:val="E7FEB942"/>
    <w:lvl w:ilvl="0" w:tplc="C54806FA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DA"/>
    <w:rsid w:val="00011AF7"/>
    <w:rsid w:val="00022358"/>
    <w:rsid w:val="00040AA7"/>
    <w:rsid w:val="00042A86"/>
    <w:rsid w:val="00075EB9"/>
    <w:rsid w:val="00084A3C"/>
    <w:rsid w:val="000D6193"/>
    <w:rsid w:val="001021F9"/>
    <w:rsid w:val="00102E65"/>
    <w:rsid w:val="00117A87"/>
    <w:rsid w:val="00164EBD"/>
    <w:rsid w:val="002D1B4E"/>
    <w:rsid w:val="00366BB2"/>
    <w:rsid w:val="00463AD2"/>
    <w:rsid w:val="004872FF"/>
    <w:rsid w:val="00562A4F"/>
    <w:rsid w:val="005C54D1"/>
    <w:rsid w:val="00670CF7"/>
    <w:rsid w:val="0067763E"/>
    <w:rsid w:val="00696EC9"/>
    <w:rsid w:val="006F19DE"/>
    <w:rsid w:val="00703283"/>
    <w:rsid w:val="00770B0F"/>
    <w:rsid w:val="007C0DC0"/>
    <w:rsid w:val="007D63F8"/>
    <w:rsid w:val="00841EFD"/>
    <w:rsid w:val="008578E2"/>
    <w:rsid w:val="008707CB"/>
    <w:rsid w:val="00874FC5"/>
    <w:rsid w:val="008B28A1"/>
    <w:rsid w:val="00914DAC"/>
    <w:rsid w:val="0095258E"/>
    <w:rsid w:val="009A1DC7"/>
    <w:rsid w:val="009D2D98"/>
    <w:rsid w:val="009E38DA"/>
    <w:rsid w:val="00A44307"/>
    <w:rsid w:val="00A752FB"/>
    <w:rsid w:val="00AD6646"/>
    <w:rsid w:val="00AE4C34"/>
    <w:rsid w:val="00AF51B9"/>
    <w:rsid w:val="00B40F5E"/>
    <w:rsid w:val="00BF096F"/>
    <w:rsid w:val="00C173DE"/>
    <w:rsid w:val="00C46FED"/>
    <w:rsid w:val="00C90C08"/>
    <w:rsid w:val="00CC5844"/>
    <w:rsid w:val="00D03C4F"/>
    <w:rsid w:val="00D1079B"/>
    <w:rsid w:val="00D15AEE"/>
    <w:rsid w:val="00D32263"/>
    <w:rsid w:val="00D5651F"/>
    <w:rsid w:val="00E15B8B"/>
    <w:rsid w:val="00E16FA4"/>
    <w:rsid w:val="00E37DDE"/>
    <w:rsid w:val="00EC5999"/>
    <w:rsid w:val="00EF7A17"/>
    <w:rsid w:val="00F76B61"/>
    <w:rsid w:val="00F77D4E"/>
    <w:rsid w:val="00F86AF5"/>
    <w:rsid w:val="00FA6C41"/>
    <w:rsid w:val="00FD5CF0"/>
    <w:rsid w:val="00FE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B5CA57-0785-42DB-AC47-19CF1137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7A1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64EBD"/>
    <w:pPr>
      <w:keepNext/>
      <w:spacing w:line="720" w:lineRule="auto"/>
      <w:outlineLvl w:val="1"/>
    </w:pPr>
    <w:rPr>
      <w:rFonts w:ascii="Calibri Light" w:eastAsia="標楷體" w:hAnsi="Calibri Light"/>
      <w:b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8D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38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38D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38DA"/>
    <w:rPr>
      <w:sz w:val="20"/>
      <w:szCs w:val="20"/>
    </w:rPr>
  </w:style>
  <w:style w:type="character" w:styleId="a7">
    <w:name w:val="Hyperlink"/>
    <w:uiPriority w:val="99"/>
    <w:unhideWhenUsed/>
    <w:rsid w:val="00841EF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41E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41EF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76B61"/>
    <w:pPr>
      <w:ind w:leftChars="200" w:left="480"/>
    </w:pPr>
  </w:style>
  <w:style w:type="paragraph" w:styleId="ab">
    <w:name w:val="Plain Text"/>
    <w:basedOn w:val="a"/>
    <w:link w:val="ac"/>
    <w:rsid w:val="00770B0F"/>
    <w:rPr>
      <w:rFonts w:ascii="細明體" w:eastAsia="細明體" w:hAnsi="Courier New"/>
      <w:szCs w:val="20"/>
      <w:lang w:val="x-none" w:eastAsia="x-none"/>
    </w:rPr>
  </w:style>
  <w:style w:type="character" w:customStyle="1" w:styleId="ac">
    <w:name w:val="純文字 字元"/>
    <w:basedOn w:val="a0"/>
    <w:link w:val="ab"/>
    <w:rsid w:val="00770B0F"/>
    <w:rPr>
      <w:rFonts w:ascii="細明體" w:eastAsia="細明體" w:hAnsi="Courier New" w:cs="Times New Roman"/>
      <w:szCs w:val="20"/>
      <w:lang w:val="x-none" w:eastAsia="x-none"/>
    </w:rPr>
  </w:style>
  <w:style w:type="character" w:customStyle="1" w:styleId="20">
    <w:name w:val="標題 2 字元"/>
    <w:basedOn w:val="a0"/>
    <w:link w:val="2"/>
    <w:uiPriority w:val="9"/>
    <w:rsid w:val="00164EBD"/>
    <w:rPr>
      <w:rFonts w:ascii="Calibri Light" w:eastAsia="標楷體" w:hAnsi="Calibri Light" w:cs="Times New Roman"/>
      <w:b/>
      <w:bCs/>
      <w:sz w:val="2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95C1C-2791-4669-952D-AE517DF19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818</Characters>
  <Application>Microsoft Office Word</Application>
  <DocSecurity>0</DocSecurity>
  <Lines>6</Lines>
  <Paragraphs>1</Paragraphs>
  <ScaleCrop>false</ScaleCrop>
  <Company>SYNNEX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NCCUEAP</cp:lastModifiedBy>
  <cp:revision>2</cp:revision>
  <cp:lastPrinted>2016-08-24T10:00:00Z</cp:lastPrinted>
  <dcterms:created xsi:type="dcterms:W3CDTF">2025-08-19T06:16:00Z</dcterms:created>
  <dcterms:modified xsi:type="dcterms:W3CDTF">2025-08-19T06:16:00Z</dcterms:modified>
</cp:coreProperties>
</file>